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970" w:rsidRPr="002B58E6" w:rsidRDefault="00B05AAE" w:rsidP="0012530B">
      <w:pPr>
        <w:ind w:right="-1" w:firstLine="0"/>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48.8pt;margin-top:-6.9pt;width:46.95pt;height:57.6pt;z-index:251657216">
            <v:imagedata r:id="rId7" o:title=""/>
          </v:shape>
          <o:OLEObject Type="Embed" ProgID="PBrush" ShapeID="_x0000_s1033" DrawAspect="Content" ObjectID="_1747548401" r:id="rId8"/>
        </w:object>
      </w:r>
    </w:p>
    <w:p w:rsidR="00985970" w:rsidRPr="002B58E6" w:rsidRDefault="00985970" w:rsidP="00B3534D">
      <w:pPr>
        <w:ind w:firstLine="567"/>
        <w:rPr>
          <w:rFonts w:ascii="Times New Roman" w:hAnsi="Times New Roman" w:cs="Times New Roman"/>
        </w:rPr>
      </w:pPr>
    </w:p>
    <w:p w:rsidR="00985970" w:rsidRPr="002B58E6" w:rsidRDefault="00985970" w:rsidP="00B3534D">
      <w:pPr>
        <w:ind w:firstLine="0"/>
        <w:rPr>
          <w:rFonts w:ascii="Times New Roman" w:hAnsi="Times New Roman" w:cs="Times New Roman"/>
        </w:rPr>
      </w:pPr>
    </w:p>
    <w:p w:rsidR="002B58E6" w:rsidRDefault="002B58E6" w:rsidP="00B3534D">
      <w:pPr>
        <w:ind w:firstLine="567"/>
        <w:jc w:val="center"/>
        <w:rPr>
          <w:rFonts w:ascii="Times New Roman" w:hAnsi="Times New Roman" w:cs="Times New Roman"/>
          <w:b/>
        </w:rPr>
      </w:pPr>
    </w:p>
    <w:p w:rsidR="00985970" w:rsidRPr="00F445AD" w:rsidRDefault="00985970" w:rsidP="00B3534D">
      <w:pPr>
        <w:ind w:firstLine="567"/>
        <w:jc w:val="center"/>
        <w:rPr>
          <w:rFonts w:ascii="Times New Roman" w:hAnsi="Times New Roman" w:cs="Times New Roman"/>
          <w:b/>
          <w:sz w:val="28"/>
          <w:szCs w:val="28"/>
        </w:rPr>
      </w:pPr>
      <w:r w:rsidRPr="00F445AD">
        <w:rPr>
          <w:rFonts w:ascii="Times New Roman" w:hAnsi="Times New Roman" w:cs="Times New Roman"/>
          <w:b/>
          <w:sz w:val="28"/>
          <w:szCs w:val="28"/>
        </w:rPr>
        <w:t>Сельский Совет</w:t>
      </w:r>
    </w:p>
    <w:p w:rsidR="00985970" w:rsidRPr="00F445AD" w:rsidRDefault="005E28CA" w:rsidP="00B3534D">
      <w:pPr>
        <w:ind w:firstLine="567"/>
        <w:jc w:val="center"/>
        <w:rPr>
          <w:rFonts w:ascii="Times New Roman" w:hAnsi="Times New Roman" w:cs="Times New Roman"/>
          <w:b/>
          <w:sz w:val="28"/>
          <w:szCs w:val="28"/>
        </w:rPr>
      </w:pPr>
      <w:proofErr w:type="spellStart"/>
      <w:r w:rsidRPr="00F445AD">
        <w:rPr>
          <w:rFonts w:ascii="Times New Roman" w:hAnsi="Times New Roman" w:cs="Times New Roman"/>
          <w:b/>
          <w:sz w:val="28"/>
          <w:szCs w:val="28"/>
        </w:rPr>
        <w:t>Святославского</w:t>
      </w:r>
      <w:proofErr w:type="spellEnd"/>
      <w:r w:rsidR="00985970" w:rsidRPr="00F445AD">
        <w:rPr>
          <w:rFonts w:ascii="Times New Roman" w:hAnsi="Times New Roman" w:cs="Times New Roman"/>
          <w:b/>
          <w:sz w:val="28"/>
          <w:szCs w:val="28"/>
        </w:rPr>
        <w:t xml:space="preserve"> муниципального образования</w:t>
      </w:r>
    </w:p>
    <w:p w:rsidR="00985970" w:rsidRPr="00F445AD" w:rsidRDefault="00985970" w:rsidP="00B3534D">
      <w:pPr>
        <w:ind w:firstLine="567"/>
        <w:jc w:val="center"/>
        <w:rPr>
          <w:rFonts w:ascii="Times New Roman" w:hAnsi="Times New Roman" w:cs="Times New Roman"/>
          <w:b/>
          <w:sz w:val="28"/>
          <w:szCs w:val="28"/>
        </w:rPr>
      </w:pPr>
      <w:proofErr w:type="spellStart"/>
      <w:r w:rsidRPr="00F445AD">
        <w:rPr>
          <w:rFonts w:ascii="Times New Roman" w:hAnsi="Times New Roman" w:cs="Times New Roman"/>
          <w:b/>
          <w:sz w:val="28"/>
          <w:szCs w:val="28"/>
        </w:rPr>
        <w:t>Самойловского</w:t>
      </w:r>
      <w:proofErr w:type="spellEnd"/>
      <w:r w:rsidRPr="00F445AD">
        <w:rPr>
          <w:rFonts w:ascii="Times New Roman" w:hAnsi="Times New Roman" w:cs="Times New Roman"/>
          <w:b/>
          <w:sz w:val="28"/>
          <w:szCs w:val="28"/>
        </w:rPr>
        <w:t xml:space="preserve"> муниципального района Саратовской области</w:t>
      </w:r>
    </w:p>
    <w:p w:rsidR="00985970" w:rsidRPr="002B58E6" w:rsidRDefault="00CD6E1F" w:rsidP="00B3534D">
      <w:pPr>
        <w:ind w:firstLine="567"/>
        <w:rPr>
          <w:rFonts w:ascii="Times New Roman" w:hAnsi="Times New Roman" w:cs="Times New Roman"/>
        </w:rPr>
      </w:pPr>
      <w:r w:rsidRPr="002B58E6">
        <w:rPr>
          <w:rFonts w:ascii="Times New Roman" w:hAnsi="Times New Roman" w:cs="Times New Roman"/>
          <w:noProof/>
        </w:rPr>
        <mc:AlternateContent>
          <mc:Choice Requires="wps">
            <w:drawing>
              <wp:anchor distT="4294967295" distB="4294967295" distL="114300" distR="114300" simplePos="0" relativeHeight="251656192" behindDoc="0" locked="0" layoutInCell="0" allowOverlap="1">
                <wp:simplePos x="0" y="0"/>
                <wp:positionH relativeFrom="column">
                  <wp:posOffset>60325</wp:posOffset>
                </wp:positionH>
                <wp:positionV relativeFrom="paragraph">
                  <wp:posOffset>101599</wp:posOffset>
                </wp:positionV>
                <wp:extent cx="6404610" cy="0"/>
                <wp:effectExtent l="0" t="38100" r="342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46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CF7D"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Tl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" o:allowincell="f" strokeweight="6pt">
                <v:stroke linestyle="thickBetweenThin"/>
              </v:line>
            </w:pict>
          </mc:Fallback>
        </mc:AlternateContent>
      </w:r>
    </w:p>
    <w:p w:rsidR="00985970" w:rsidRPr="00F445AD" w:rsidRDefault="00985970" w:rsidP="00B3534D">
      <w:pPr>
        <w:pStyle w:val="af2"/>
        <w:ind w:firstLine="567"/>
        <w:rPr>
          <w:sz w:val="40"/>
          <w:szCs w:val="40"/>
          <w:lang w:val="ru-RU"/>
        </w:rPr>
      </w:pPr>
      <w:r w:rsidRPr="0012530B">
        <w:rPr>
          <w:sz w:val="40"/>
          <w:szCs w:val="40"/>
        </w:rPr>
        <w:t xml:space="preserve">РЕШЕНИЕ № </w:t>
      </w:r>
      <w:r w:rsidR="00F445AD">
        <w:rPr>
          <w:sz w:val="40"/>
          <w:szCs w:val="40"/>
          <w:lang w:val="ru-RU"/>
        </w:rPr>
        <w:t>247</w:t>
      </w:r>
    </w:p>
    <w:p w:rsidR="00985970" w:rsidRPr="0012530B" w:rsidRDefault="00985970" w:rsidP="00B3534D">
      <w:pPr>
        <w:ind w:firstLine="567"/>
        <w:rPr>
          <w:rFonts w:ascii="Times New Roman" w:hAnsi="Times New Roman" w:cs="Times New Roman"/>
          <w:b/>
          <w:sz w:val="28"/>
          <w:szCs w:val="28"/>
        </w:rPr>
      </w:pPr>
    </w:p>
    <w:p w:rsidR="00985970" w:rsidRPr="0012530B" w:rsidRDefault="00985970" w:rsidP="00B3534D">
      <w:pPr>
        <w:ind w:firstLine="567"/>
        <w:rPr>
          <w:rFonts w:ascii="Times New Roman" w:hAnsi="Times New Roman" w:cs="Times New Roman"/>
          <w:b/>
          <w:sz w:val="28"/>
          <w:szCs w:val="28"/>
        </w:rPr>
      </w:pPr>
      <w:r w:rsidRPr="0012530B">
        <w:rPr>
          <w:rFonts w:ascii="Times New Roman" w:hAnsi="Times New Roman" w:cs="Times New Roman"/>
          <w:b/>
          <w:sz w:val="28"/>
          <w:szCs w:val="28"/>
        </w:rPr>
        <w:t>от «</w:t>
      </w:r>
      <w:proofErr w:type="gramStart"/>
      <w:r w:rsidR="00F445AD">
        <w:rPr>
          <w:rFonts w:ascii="Times New Roman" w:hAnsi="Times New Roman" w:cs="Times New Roman"/>
          <w:b/>
          <w:sz w:val="28"/>
          <w:szCs w:val="28"/>
        </w:rPr>
        <w:t>29</w:t>
      </w:r>
      <w:r w:rsidRPr="0012530B">
        <w:rPr>
          <w:rFonts w:ascii="Times New Roman" w:hAnsi="Times New Roman" w:cs="Times New Roman"/>
          <w:b/>
          <w:sz w:val="28"/>
          <w:szCs w:val="28"/>
        </w:rPr>
        <w:t xml:space="preserve">» </w:t>
      </w:r>
      <w:r w:rsidR="00F445AD">
        <w:rPr>
          <w:rFonts w:ascii="Times New Roman" w:hAnsi="Times New Roman" w:cs="Times New Roman"/>
          <w:b/>
          <w:sz w:val="28"/>
          <w:szCs w:val="28"/>
        </w:rPr>
        <w:t xml:space="preserve"> мая</w:t>
      </w:r>
      <w:proofErr w:type="gramEnd"/>
      <w:r w:rsidR="00F445AD">
        <w:rPr>
          <w:rFonts w:ascii="Times New Roman" w:hAnsi="Times New Roman" w:cs="Times New Roman"/>
          <w:b/>
          <w:sz w:val="28"/>
          <w:szCs w:val="28"/>
        </w:rPr>
        <w:t xml:space="preserve">  </w:t>
      </w:r>
      <w:r w:rsidRPr="0012530B">
        <w:rPr>
          <w:rFonts w:ascii="Times New Roman" w:hAnsi="Times New Roman" w:cs="Times New Roman"/>
          <w:b/>
          <w:sz w:val="28"/>
          <w:szCs w:val="28"/>
        </w:rPr>
        <w:t>202</w:t>
      </w:r>
      <w:r w:rsidR="0041383B" w:rsidRPr="0012530B">
        <w:rPr>
          <w:rFonts w:ascii="Times New Roman" w:hAnsi="Times New Roman" w:cs="Times New Roman"/>
          <w:b/>
          <w:sz w:val="28"/>
          <w:szCs w:val="28"/>
        </w:rPr>
        <w:t>3</w:t>
      </w:r>
      <w:r w:rsidRPr="0012530B">
        <w:rPr>
          <w:rFonts w:ascii="Times New Roman" w:hAnsi="Times New Roman" w:cs="Times New Roman"/>
          <w:b/>
          <w:sz w:val="28"/>
          <w:szCs w:val="28"/>
        </w:rPr>
        <w:t xml:space="preserve"> г.</w:t>
      </w:r>
      <w:r w:rsidRPr="0012530B">
        <w:rPr>
          <w:rFonts w:ascii="Times New Roman" w:hAnsi="Times New Roman" w:cs="Times New Roman"/>
          <w:b/>
          <w:sz w:val="28"/>
          <w:szCs w:val="28"/>
        </w:rPr>
        <w:tab/>
      </w:r>
      <w:r w:rsidRPr="0012530B">
        <w:rPr>
          <w:rFonts w:ascii="Times New Roman" w:hAnsi="Times New Roman" w:cs="Times New Roman"/>
          <w:b/>
          <w:sz w:val="28"/>
          <w:szCs w:val="28"/>
        </w:rPr>
        <w:tab/>
      </w:r>
      <w:r w:rsidR="0055653F" w:rsidRPr="0012530B">
        <w:rPr>
          <w:rFonts w:ascii="Times New Roman" w:hAnsi="Times New Roman" w:cs="Times New Roman"/>
          <w:b/>
          <w:sz w:val="28"/>
          <w:szCs w:val="28"/>
        </w:rPr>
        <w:tab/>
      </w:r>
      <w:r w:rsidRPr="0012530B">
        <w:rPr>
          <w:rFonts w:ascii="Times New Roman" w:hAnsi="Times New Roman" w:cs="Times New Roman"/>
          <w:b/>
          <w:sz w:val="28"/>
          <w:szCs w:val="28"/>
        </w:rPr>
        <w:tab/>
      </w:r>
      <w:r w:rsidRPr="0012530B">
        <w:rPr>
          <w:rFonts w:ascii="Times New Roman" w:hAnsi="Times New Roman" w:cs="Times New Roman"/>
          <w:b/>
          <w:sz w:val="28"/>
          <w:szCs w:val="28"/>
        </w:rPr>
        <w:tab/>
      </w:r>
      <w:r w:rsidRPr="0012530B">
        <w:rPr>
          <w:rFonts w:ascii="Times New Roman" w:hAnsi="Times New Roman" w:cs="Times New Roman"/>
          <w:b/>
          <w:sz w:val="28"/>
          <w:szCs w:val="28"/>
        </w:rPr>
        <w:tab/>
      </w:r>
      <w:proofErr w:type="spellStart"/>
      <w:r w:rsidR="0012530B">
        <w:rPr>
          <w:rFonts w:ascii="Times New Roman" w:hAnsi="Times New Roman" w:cs="Times New Roman"/>
          <w:b/>
          <w:sz w:val="28"/>
          <w:szCs w:val="28"/>
        </w:rPr>
        <w:t>с</w:t>
      </w:r>
      <w:r w:rsidR="000F3E53" w:rsidRPr="0012530B">
        <w:rPr>
          <w:rFonts w:ascii="Times New Roman" w:hAnsi="Times New Roman" w:cs="Times New Roman"/>
          <w:b/>
          <w:sz w:val="28"/>
          <w:szCs w:val="28"/>
        </w:rPr>
        <w:t>.</w:t>
      </w:r>
      <w:r w:rsidR="005900B4" w:rsidRPr="0012530B">
        <w:rPr>
          <w:rFonts w:ascii="Times New Roman" w:hAnsi="Times New Roman" w:cs="Times New Roman"/>
          <w:b/>
          <w:sz w:val="28"/>
          <w:szCs w:val="28"/>
        </w:rPr>
        <w:t>Святославка</w:t>
      </w:r>
      <w:proofErr w:type="spellEnd"/>
    </w:p>
    <w:p w:rsidR="000F3E53" w:rsidRPr="0012530B" w:rsidRDefault="000F3E53" w:rsidP="00B3534D">
      <w:pPr>
        <w:ind w:firstLine="567"/>
        <w:rPr>
          <w:rFonts w:ascii="Times New Roman" w:hAnsi="Times New Roman" w:cs="Times New Roman"/>
          <w:b/>
          <w:sz w:val="28"/>
          <w:szCs w:val="28"/>
        </w:rPr>
      </w:pPr>
    </w:p>
    <w:p w:rsidR="00985970" w:rsidRPr="0012530B" w:rsidRDefault="00985970" w:rsidP="00B3534D">
      <w:pPr>
        <w:pStyle w:val="1"/>
        <w:spacing w:before="0" w:after="0"/>
        <w:ind w:firstLine="710"/>
        <w:jc w:val="both"/>
        <w:rPr>
          <w:rFonts w:ascii="Times New Roman" w:hAnsi="Times New Roman"/>
          <w:sz w:val="28"/>
          <w:szCs w:val="28"/>
        </w:rPr>
      </w:pPr>
      <w:r w:rsidRPr="0012530B">
        <w:rPr>
          <w:rFonts w:ascii="Times New Roman" w:hAnsi="Times New Roman"/>
          <w:sz w:val="28"/>
          <w:szCs w:val="28"/>
        </w:rPr>
        <w:t xml:space="preserve">О внесении изменений и дополнений в решение сельского Совета </w:t>
      </w:r>
      <w:proofErr w:type="spellStart"/>
      <w:r w:rsidR="005E28CA" w:rsidRPr="0012530B">
        <w:rPr>
          <w:rFonts w:ascii="Times New Roman" w:hAnsi="Times New Roman"/>
          <w:sz w:val="28"/>
          <w:szCs w:val="28"/>
        </w:rPr>
        <w:t>Святославского</w:t>
      </w:r>
      <w:proofErr w:type="spellEnd"/>
      <w:r w:rsidRPr="0012530B">
        <w:rPr>
          <w:rFonts w:ascii="Times New Roman" w:hAnsi="Times New Roman"/>
          <w:sz w:val="28"/>
          <w:szCs w:val="28"/>
        </w:rPr>
        <w:t xml:space="preserve"> муниципального образования </w:t>
      </w:r>
      <w:proofErr w:type="spellStart"/>
      <w:r w:rsidRPr="0012530B">
        <w:rPr>
          <w:rFonts w:ascii="Times New Roman" w:hAnsi="Times New Roman"/>
          <w:sz w:val="28"/>
          <w:szCs w:val="28"/>
        </w:rPr>
        <w:t>Самойловского</w:t>
      </w:r>
      <w:proofErr w:type="spellEnd"/>
      <w:r w:rsidRPr="0012530B">
        <w:rPr>
          <w:rFonts w:ascii="Times New Roman" w:hAnsi="Times New Roman"/>
          <w:sz w:val="28"/>
          <w:szCs w:val="28"/>
        </w:rPr>
        <w:t xml:space="preserve"> муниципального района Саратовской области от </w:t>
      </w:r>
      <w:r w:rsidR="000F3E53" w:rsidRPr="0012530B">
        <w:rPr>
          <w:rFonts w:ascii="Times New Roman" w:hAnsi="Times New Roman"/>
          <w:sz w:val="28"/>
          <w:szCs w:val="28"/>
        </w:rPr>
        <w:t>2</w:t>
      </w:r>
      <w:r w:rsidR="005900B4" w:rsidRPr="0012530B">
        <w:rPr>
          <w:rFonts w:ascii="Times New Roman" w:hAnsi="Times New Roman"/>
          <w:sz w:val="28"/>
          <w:szCs w:val="28"/>
          <w:lang w:val="ru-RU"/>
        </w:rPr>
        <w:t>3</w:t>
      </w:r>
      <w:r w:rsidR="000F3E53" w:rsidRPr="0012530B">
        <w:rPr>
          <w:rFonts w:ascii="Times New Roman" w:hAnsi="Times New Roman"/>
          <w:sz w:val="28"/>
          <w:szCs w:val="28"/>
        </w:rPr>
        <w:t>.06.2022</w:t>
      </w:r>
      <w:r w:rsidRPr="0012530B">
        <w:rPr>
          <w:rFonts w:ascii="Times New Roman" w:hAnsi="Times New Roman"/>
          <w:sz w:val="28"/>
          <w:szCs w:val="28"/>
        </w:rPr>
        <w:t xml:space="preserve"> г. №</w:t>
      </w:r>
      <w:r w:rsidR="005900B4" w:rsidRPr="0012530B">
        <w:rPr>
          <w:rFonts w:ascii="Times New Roman" w:hAnsi="Times New Roman"/>
          <w:sz w:val="28"/>
          <w:szCs w:val="28"/>
          <w:lang w:val="ru-RU"/>
        </w:rPr>
        <w:t>201</w:t>
      </w:r>
      <w:r w:rsidRPr="0012530B">
        <w:rPr>
          <w:rFonts w:ascii="Times New Roman" w:hAnsi="Times New Roman"/>
          <w:sz w:val="28"/>
          <w:szCs w:val="28"/>
        </w:rPr>
        <w:t xml:space="preserve"> «</w:t>
      </w:r>
      <w:r w:rsidR="000F3E53" w:rsidRPr="0012530B">
        <w:rPr>
          <w:rFonts w:ascii="Times New Roman" w:hAnsi="Times New Roman"/>
          <w:sz w:val="28"/>
          <w:szCs w:val="28"/>
        </w:rPr>
        <w:t xml:space="preserve">Об утверждении Правил благоустройства территории </w:t>
      </w:r>
      <w:proofErr w:type="spellStart"/>
      <w:r w:rsidR="005E28CA" w:rsidRPr="0012530B">
        <w:rPr>
          <w:rFonts w:ascii="Times New Roman" w:hAnsi="Times New Roman"/>
          <w:sz w:val="28"/>
          <w:szCs w:val="28"/>
        </w:rPr>
        <w:t>Святославского</w:t>
      </w:r>
      <w:proofErr w:type="spellEnd"/>
      <w:r w:rsidR="000F3E53" w:rsidRPr="0012530B">
        <w:rPr>
          <w:rFonts w:ascii="Times New Roman" w:hAnsi="Times New Roman"/>
          <w:sz w:val="28"/>
          <w:szCs w:val="28"/>
        </w:rPr>
        <w:t xml:space="preserve"> муниципального образования </w:t>
      </w:r>
      <w:proofErr w:type="spellStart"/>
      <w:r w:rsidR="000F3E53" w:rsidRPr="0012530B">
        <w:rPr>
          <w:rFonts w:ascii="Times New Roman" w:hAnsi="Times New Roman"/>
          <w:sz w:val="28"/>
          <w:szCs w:val="28"/>
        </w:rPr>
        <w:t>Самойловского</w:t>
      </w:r>
      <w:proofErr w:type="spellEnd"/>
      <w:r w:rsidR="000F3E53" w:rsidRPr="0012530B">
        <w:rPr>
          <w:rFonts w:ascii="Times New Roman" w:hAnsi="Times New Roman"/>
          <w:sz w:val="28"/>
          <w:szCs w:val="28"/>
        </w:rPr>
        <w:t xml:space="preserve"> муниципального района Саратовской области</w:t>
      </w:r>
      <w:r w:rsidRPr="0012530B">
        <w:rPr>
          <w:rFonts w:ascii="Times New Roman" w:hAnsi="Times New Roman"/>
          <w:sz w:val="28"/>
          <w:szCs w:val="28"/>
        </w:rPr>
        <w:t xml:space="preserve">» </w:t>
      </w:r>
    </w:p>
    <w:p w:rsidR="000F3E53" w:rsidRPr="0012530B" w:rsidRDefault="000F3E53" w:rsidP="00B3534D">
      <w:pPr>
        <w:ind w:firstLine="540"/>
        <w:rPr>
          <w:rFonts w:ascii="Times New Roman" w:hAnsi="Times New Roman" w:cs="Times New Roman"/>
          <w:bCs/>
          <w:sz w:val="28"/>
          <w:szCs w:val="28"/>
        </w:rPr>
      </w:pPr>
      <w:bookmarkStart w:id="0" w:name="sub_2"/>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proofErr w:type="spellStart"/>
      <w:r w:rsidR="005E28CA" w:rsidRPr="0012530B">
        <w:rPr>
          <w:rFonts w:ascii="Times New Roman" w:hAnsi="Times New Roman" w:cs="Times New Roman"/>
          <w:sz w:val="28"/>
          <w:szCs w:val="28"/>
        </w:rPr>
        <w:t>Святославского</w:t>
      </w:r>
      <w:proofErr w:type="spellEnd"/>
      <w:r w:rsidRPr="0012530B">
        <w:rPr>
          <w:rFonts w:ascii="Times New Roman" w:hAnsi="Times New Roman" w:cs="Times New Roman"/>
          <w:bCs/>
          <w:sz w:val="28"/>
          <w:szCs w:val="28"/>
        </w:rPr>
        <w:t xml:space="preserve"> муниципального образования</w:t>
      </w:r>
      <w:r w:rsidR="0041383B" w:rsidRPr="0012530B">
        <w:rPr>
          <w:rFonts w:ascii="Times New Roman" w:hAnsi="Times New Roman" w:cs="Times New Roman"/>
          <w:sz w:val="28"/>
          <w:szCs w:val="28"/>
        </w:rPr>
        <w:t xml:space="preserve"> </w:t>
      </w:r>
      <w:proofErr w:type="spellStart"/>
      <w:r w:rsidR="0041383B" w:rsidRPr="0012530B">
        <w:rPr>
          <w:rFonts w:ascii="Times New Roman" w:hAnsi="Times New Roman" w:cs="Times New Roman"/>
          <w:sz w:val="28"/>
          <w:szCs w:val="28"/>
        </w:rPr>
        <w:t>Самойловского</w:t>
      </w:r>
      <w:proofErr w:type="spellEnd"/>
      <w:r w:rsidR="0041383B" w:rsidRPr="0012530B">
        <w:rPr>
          <w:rFonts w:ascii="Times New Roman" w:hAnsi="Times New Roman" w:cs="Times New Roman"/>
          <w:sz w:val="28"/>
          <w:szCs w:val="28"/>
        </w:rPr>
        <w:t xml:space="preserve"> муниципального района Саратовской области,</w:t>
      </w:r>
      <w:r w:rsidR="0041383B" w:rsidRPr="0012530B">
        <w:rPr>
          <w:rFonts w:ascii="Times New Roman" w:hAnsi="Times New Roman" w:cs="Times New Roman"/>
          <w:bCs/>
          <w:sz w:val="28"/>
          <w:szCs w:val="28"/>
        </w:rPr>
        <w:t xml:space="preserve"> </w:t>
      </w:r>
      <w:r w:rsidR="0041383B" w:rsidRPr="0012530B">
        <w:rPr>
          <w:rFonts w:ascii="Times New Roman" w:hAnsi="Times New Roman" w:cs="Times New Roman"/>
          <w:sz w:val="28"/>
          <w:szCs w:val="28"/>
        </w:rPr>
        <w:t xml:space="preserve">сельский Совет </w:t>
      </w:r>
      <w:proofErr w:type="spellStart"/>
      <w:r w:rsidR="005E28CA" w:rsidRPr="0012530B">
        <w:rPr>
          <w:rFonts w:ascii="Times New Roman" w:hAnsi="Times New Roman" w:cs="Times New Roman"/>
          <w:sz w:val="28"/>
          <w:szCs w:val="28"/>
        </w:rPr>
        <w:t>Святославского</w:t>
      </w:r>
      <w:proofErr w:type="spellEnd"/>
      <w:r w:rsidR="0041383B" w:rsidRPr="0012530B">
        <w:rPr>
          <w:rFonts w:ascii="Times New Roman" w:hAnsi="Times New Roman" w:cs="Times New Roman"/>
          <w:sz w:val="28"/>
          <w:szCs w:val="28"/>
        </w:rPr>
        <w:t xml:space="preserve"> муниципального образования </w:t>
      </w:r>
      <w:proofErr w:type="spellStart"/>
      <w:r w:rsidR="0041383B" w:rsidRPr="0012530B">
        <w:rPr>
          <w:rFonts w:ascii="Times New Roman" w:hAnsi="Times New Roman" w:cs="Times New Roman"/>
          <w:sz w:val="28"/>
          <w:szCs w:val="28"/>
        </w:rPr>
        <w:t>Самойловского</w:t>
      </w:r>
      <w:proofErr w:type="spellEnd"/>
      <w:r w:rsidR="0041383B" w:rsidRPr="0012530B">
        <w:rPr>
          <w:rFonts w:ascii="Times New Roman" w:hAnsi="Times New Roman" w:cs="Times New Roman"/>
          <w:sz w:val="28"/>
          <w:szCs w:val="28"/>
        </w:rPr>
        <w:t xml:space="preserve"> муниципального района Саратовской области</w:t>
      </w:r>
      <w:r w:rsidRPr="0012530B">
        <w:rPr>
          <w:rFonts w:ascii="Times New Roman" w:hAnsi="Times New Roman" w:cs="Times New Roman"/>
          <w:bCs/>
          <w:sz w:val="28"/>
          <w:szCs w:val="28"/>
        </w:rPr>
        <w:t>.</w:t>
      </w:r>
    </w:p>
    <w:p w:rsidR="000F3E53" w:rsidRPr="0012530B" w:rsidRDefault="000F3E53" w:rsidP="00B3534D">
      <w:pPr>
        <w:jc w:val="left"/>
        <w:rPr>
          <w:rFonts w:ascii="Times New Roman" w:hAnsi="Times New Roman" w:cs="Times New Roman"/>
          <w:b/>
          <w:sz w:val="28"/>
          <w:szCs w:val="28"/>
        </w:rPr>
      </w:pPr>
      <w:r w:rsidRPr="0012530B">
        <w:rPr>
          <w:rFonts w:ascii="Times New Roman" w:hAnsi="Times New Roman" w:cs="Times New Roman"/>
          <w:b/>
          <w:sz w:val="28"/>
          <w:szCs w:val="28"/>
        </w:rPr>
        <w:t>РЕШИЛ:</w:t>
      </w:r>
    </w:p>
    <w:p w:rsidR="0041383B" w:rsidRPr="0012530B" w:rsidRDefault="000F3E53" w:rsidP="00B3534D">
      <w:pPr>
        <w:ind w:firstLine="540"/>
        <w:rPr>
          <w:rFonts w:ascii="Times New Roman" w:hAnsi="Times New Roman" w:cs="Times New Roman"/>
          <w:b/>
          <w:sz w:val="28"/>
          <w:szCs w:val="28"/>
        </w:rPr>
      </w:pPr>
      <w:r w:rsidRPr="0012530B">
        <w:rPr>
          <w:rFonts w:ascii="Times New Roman" w:hAnsi="Times New Roman" w:cs="Times New Roman"/>
          <w:b/>
          <w:bCs/>
          <w:sz w:val="28"/>
          <w:szCs w:val="28"/>
        </w:rPr>
        <w:t xml:space="preserve">1. Внести в приложение к решению </w:t>
      </w:r>
      <w:r w:rsidR="0041383B" w:rsidRPr="0012530B">
        <w:rPr>
          <w:rFonts w:ascii="Times New Roman" w:hAnsi="Times New Roman" w:cs="Times New Roman"/>
          <w:b/>
          <w:sz w:val="28"/>
          <w:szCs w:val="28"/>
        </w:rPr>
        <w:t xml:space="preserve">сельского Совета </w:t>
      </w:r>
      <w:proofErr w:type="spellStart"/>
      <w:r w:rsidR="005E28CA" w:rsidRPr="0012530B">
        <w:rPr>
          <w:rFonts w:ascii="Times New Roman" w:hAnsi="Times New Roman" w:cs="Times New Roman"/>
          <w:b/>
          <w:sz w:val="28"/>
          <w:szCs w:val="28"/>
        </w:rPr>
        <w:t>Святославского</w:t>
      </w:r>
      <w:proofErr w:type="spellEnd"/>
      <w:r w:rsidR="0041383B" w:rsidRPr="0012530B">
        <w:rPr>
          <w:rFonts w:ascii="Times New Roman" w:hAnsi="Times New Roman" w:cs="Times New Roman"/>
          <w:b/>
          <w:sz w:val="28"/>
          <w:szCs w:val="28"/>
        </w:rPr>
        <w:t xml:space="preserve"> муниципального образования </w:t>
      </w:r>
      <w:proofErr w:type="spellStart"/>
      <w:r w:rsidR="0041383B" w:rsidRPr="0012530B">
        <w:rPr>
          <w:rFonts w:ascii="Times New Roman" w:hAnsi="Times New Roman" w:cs="Times New Roman"/>
          <w:b/>
          <w:sz w:val="28"/>
          <w:szCs w:val="28"/>
        </w:rPr>
        <w:t>Самойловского</w:t>
      </w:r>
      <w:proofErr w:type="spellEnd"/>
      <w:r w:rsidR="0041383B" w:rsidRPr="0012530B">
        <w:rPr>
          <w:rFonts w:ascii="Times New Roman" w:hAnsi="Times New Roman" w:cs="Times New Roman"/>
          <w:b/>
          <w:sz w:val="28"/>
          <w:szCs w:val="28"/>
        </w:rPr>
        <w:t xml:space="preserve"> муниципального района Саратовской области от 2</w:t>
      </w:r>
      <w:r w:rsidR="005900B4" w:rsidRPr="0012530B">
        <w:rPr>
          <w:rFonts w:ascii="Times New Roman" w:hAnsi="Times New Roman" w:cs="Times New Roman"/>
          <w:b/>
          <w:sz w:val="28"/>
          <w:szCs w:val="28"/>
        </w:rPr>
        <w:t>3</w:t>
      </w:r>
      <w:r w:rsidR="0041383B" w:rsidRPr="0012530B">
        <w:rPr>
          <w:rFonts w:ascii="Times New Roman" w:hAnsi="Times New Roman" w:cs="Times New Roman"/>
          <w:b/>
          <w:sz w:val="28"/>
          <w:szCs w:val="28"/>
        </w:rPr>
        <w:t>.06.2022 г. №</w:t>
      </w:r>
      <w:r w:rsidR="005900B4" w:rsidRPr="0012530B">
        <w:rPr>
          <w:rFonts w:ascii="Times New Roman" w:hAnsi="Times New Roman" w:cs="Times New Roman"/>
          <w:b/>
          <w:sz w:val="28"/>
          <w:szCs w:val="28"/>
        </w:rPr>
        <w:t>201</w:t>
      </w:r>
      <w:r w:rsidR="0041383B" w:rsidRPr="0012530B">
        <w:rPr>
          <w:rFonts w:ascii="Times New Roman" w:hAnsi="Times New Roman" w:cs="Times New Roman"/>
          <w:b/>
          <w:sz w:val="28"/>
          <w:szCs w:val="28"/>
        </w:rPr>
        <w:t xml:space="preserve"> «Об утверждении Правил благоустройства территории </w:t>
      </w:r>
      <w:proofErr w:type="spellStart"/>
      <w:r w:rsidR="005E28CA" w:rsidRPr="0012530B">
        <w:rPr>
          <w:rFonts w:ascii="Times New Roman" w:hAnsi="Times New Roman" w:cs="Times New Roman"/>
          <w:b/>
          <w:sz w:val="28"/>
          <w:szCs w:val="28"/>
        </w:rPr>
        <w:t>Святославского</w:t>
      </w:r>
      <w:proofErr w:type="spellEnd"/>
      <w:r w:rsidR="0041383B" w:rsidRPr="0012530B">
        <w:rPr>
          <w:rFonts w:ascii="Times New Roman" w:hAnsi="Times New Roman" w:cs="Times New Roman"/>
          <w:b/>
          <w:sz w:val="28"/>
          <w:szCs w:val="28"/>
        </w:rPr>
        <w:t xml:space="preserve"> муниципального образования </w:t>
      </w:r>
      <w:proofErr w:type="spellStart"/>
      <w:r w:rsidR="0041383B" w:rsidRPr="0012530B">
        <w:rPr>
          <w:rFonts w:ascii="Times New Roman" w:hAnsi="Times New Roman" w:cs="Times New Roman"/>
          <w:b/>
          <w:sz w:val="28"/>
          <w:szCs w:val="28"/>
        </w:rPr>
        <w:t>Самойловского</w:t>
      </w:r>
      <w:proofErr w:type="spellEnd"/>
      <w:r w:rsidR="0041383B" w:rsidRPr="0012530B">
        <w:rPr>
          <w:rFonts w:ascii="Times New Roman" w:hAnsi="Times New Roman" w:cs="Times New Roman"/>
          <w:b/>
          <w:sz w:val="28"/>
          <w:szCs w:val="28"/>
        </w:rPr>
        <w:t xml:space="preserve"> муниципального района Саратовской области» следующие изменения и дополнения:</w:t>
      </w:r>
    </w:p>
    <w:p w:rsidR="000F3E53" w:rsidRPr="0012530B" w:rsidRDefault="0041383B" w:rsidP="00B3534D">
      <w:pPr>
        <w:pStyle w:val="1"/>
        <w:spacing w:before="0" w:after="0"/>
        <w:ind w:firstLine="540"/>
        <w:jc w:val="both"/>
        <w:rPr>
          <w:rFonts w:ascii="Times New Roman" w:hAnsi="Times New Roman"/>
          <w:bCs w:val="0"/>
          <w:sz w:val="28"/>
          <w:szCs w:val="28"/>
        </w:rPr>
      </w:pPr>
      <w:r w:rsidRPr="0012530B">
        <w:rPr>
          <w:rFonts w:ascii="Times New Roman" w:hAnsi="Times New Roman"/>
          <w:sz w:val="28"/>
          <w:szCs w:val="28"/>
        </w:rPr>
        <w:t>1.1. Раздел 2. Требования к внешнему виду фасадов и ограждающих конструкций зданий, строений, сооружений д</w:t>
      </w:r>
      <w:r w:rsidR="000F3E53" w:rsidRPr="0012530B">
        <w:rPr>
          <w:rFonts w:ascii="Times New Roman" w:hAnsi="Times New Roman"/>
          <w:sz w:val="28"/>
          <w:szCs w:val="28"/>
        </w:rPr>
        <w:t xml:space="preserve">ополнить </w:t>
      </w:r>
      <w:r w:rsidRPr="0012530B">
        <w:rPr>
          <w:rFonts w:ascii="Times New Roman" w:hAnsi="Times New Roman"/>
          <w:bCs w:val="0"/>
          <w:sz w:val="28"/>
          <w:szCs w:val="28"/>
        </w:rPr>
        <w:t xml:space="preserve">частями 2.19 и 2.20. </w:t>
      </w:r>
      <w:r w:rsidR="000F3E53" w:rsidRPr="0012530B">
        <w:rPr>
          <w:rFonts w:ascii="Times New Roman" w:hAnsi="Times New Roman"/>
          <w:sz w:val="28"/>
          <w:szCs w:val="28"/>
        </w:rPr>
        <w:t>следующ</w:t>
      </w:r>
      <w:r w:rsidRPr="0012530B">
        <w:rPr>
          <w:rFonts w:ascii="Times New Roman" w:hAnsi="Times New Roman"/>
          <w:sz w:val="28"/>
          <w:szCs w:val="28"/>
        </w:rPr>
        <w:t>его содержания</w:t>
      </w:r>
      <w:r w:rsidR="000F3E53" w:rsidRPr="0012530B">
        <w:rPr>
          <w:rFonts w:ascii="Times New Roman" w:hAnsi="Times New Roman"/>
          <w:sz w:val="28"/>
          <w:szCs w:val="28"/>
        </w:rPr>
        <w:t>:</w:t>
      </w:r>
    </w:p>
    <w:p w:rsidR="000F3E53" w:rsidRPr="0012530B" w:rsidRDefault="000F3E53" w:rsidP="00B3534D">
      <w:pPr>
        <w:ind w:firstLine="540"/>
        <w:rPr>
          <w:rFonts w:ascii="Times New Roman" w:hAnsi="Times New Roman" w:cs="Times New Roman"/>
          <w:b/>
          <w:bCs/>
          <w:sz w:val="28"/>
          <w:szCs w:val="28"/>
        </w:rPr>
      </w:pPr>
      <w:r w:rsidRPr="0012530B">
        <w:rPr>
          <w:rFonts w:ascii="Times New Roman" w:hAnsi="Times New Roman" w:cs="Times New Roman"/>
          <w:bCs/>
          <w:sz w:val="28"/>
          <w:szCs w:val="28"/>
        </w:rPr>
        <w:t>«</w:t>
      </w:r>
      <w:r w:rsidR="0041383B" w:rsidRPr="0012530B">
        <w:rPr>
          <w:rFonts w:ascii="Times New Roman" w:hAnsi="Times New Roman" w:cs="Times New Roman"/>
          <w:b/>
          <w:bCs/>
          <w:sz w:val="28"/>
          <w:szCs w:val="28"/>
        </w:rPr>
        <w:t>2.19.</w:t>
      </w:r>
      <w:r w:rsidR="0055653F" w:rsidRPr="0012530B">
        <w:rPr>
          <w:rFonts w:ascii="Times New Roman" w:hAnsi="Times New Roman" w:cs="Times New Roman"/>
          <w:b/>
          <w:bCs/>
          <w:sz w:val="28"/>
          <w:szCs w:val="28"/>
        </w:rPr>
        <w:t xml:space="preserve"> </w:t>
      </w:r>
      <w:r w:rsidRPr="0012530B">
        <w:rPr>
          <w:rFonts w:ascii="Times New Roman" w:hAnsi="Times New Roman" w:cs="Times New Roman"/>
          <w:b/>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содержащих призывы к совершению противоправных действий;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призывающих к насилию и жестокости;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 порочащих честь, достоинство и (или) деловую репутацию физических и (или) юридических лиц;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демонстрирующих процессы курения и потребления алкогольной продукции;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lastRenderedPageBreak/>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xml:space="preserve">- взрывчатых веществ и материалов, за исключением пиротехнических изделий;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2</w:t>
      </w:r>
      <w:r w:rsidR="0041383B" w:rsidRPr="0012530B">
        <w:rPr>
          <w:rFonts w:ascii="Times New Roman" w:hAnsi="Times New Roman" w:cs="Times New Roman"/>
          <w:bCs/>
          <w:sz w:val="28"/>
          <w:szCs w:val="28"/>
        </w:rPr>
        <w:t>.20</w:t>
      </w:r>
      <w:r w:rsidRPr="0012530B">
        <w:rPr>
          <w:rFonts w:ascii="Times New Roman" w:hAnsi="Times New Roman" w:cs="Times New Roman"/>
          <w:bCs/>
          <w:sz w:val="28"/>
          <w:szCs w:val="28"/>
        </w:rPr>
        <w:t xml:space="preserve">. Установить, что надписи, изображения, запрещенные к нанесению в соответствии с </w:t>
      </w:r>
      <w:r w:rsidR="0041383B" w:rsidRPr="0012530B">
        <w:rPr>
          <w:rFonts w:ascii="Times New Roman" w:hAnsi="Times New Roman" w:cs="Times New Roman"/>
          <w:bCs/>
          <w:sz w:val="28"/>
          <w:szCs w:val="28"/>
        </w:rPr>
        <w:t>частью 2.19 настоящих Правил</w:t>
      </w:r>
      <w:r w:rsidRPr="0012530B">
        <w:rPr>
          <w:rFonts w:ascii="Times New Roman" w:hAnsi="Times New Roman" w:cs="Times New Roman"/>
          <w:bCs/>
          <w:sz w:val="28"/>
          <w:szCs w:val="28"/>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0F3E53" w:rsidRPr="0012530B" w:rsidRDefault="000F3E53" w:rsidP="00B3534D">
      <w:pPr>
        <w:ind w:firstLine="540"/>
        <w:rPr>
          <w:rFonts w:ascii="Times New Roman" w:hAnsi="Times New Roman" w:cs="Times New Roman"/>
          <w:bCs/>
          <w:sz w:val="28"/>
          <w:szCs w:val="28"/>
        </w:rPr>
      </w:pPr>
      <w:r w:rsidRPr="0012530B">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r w:rsidR="0041383B" w:rsidRPr="0012530B">
        <w:rPr>
          <w:rFonts w:ascii="Times New Roman" w:hAnsi="Times New Roman" w:cs="Times New Roman"/>
          <w:bCs/>
          <w:sz w:val="28"/>
          <w:szCs w:val="28"/>
        </w:rPr>
        <w:t>».</w:t>
      </w:r>
    </w:p>
    <w:p w:rsidR="00985970" w:rsidRPr="0012530B" w:rsidRDefault="00F0745C" w:rsidP="00B3534D">
      <w:pPr>
        <w:ind w:firstLine="567"/>
        <w:rPr>
          <w:rFonts w:ascii="Times New Roman" w:hAnsi="Times New Roman" w:cs="Times New Roman"/>
          <w:sz w:val="28"/>
          <w:szCs w:val="28"/>
        </w:rPr>
      </w:pPr>
      <w:r w:rsidRPr="0012530B">
        <w:rPr>
          <w:rFonts w:ascii="Times New Roman" w:hAnsi="Times New Roman" w:cs="Times New Roman"/>
          <w:sz w:val="28"/>
          <w:szCs w:val="28"/>
        </w:rPr>
        <w:t>3</w:t>
      </w:r>
      <w:r w:rsidR="00985970" w:rsidRPr="0012530B">
        <w:rPr>
          <w:rFonts w:ascii="Times New Roman" w:hAnsi="Times New Roman" w:cs="Times New Roman"/>
          <w:sz w:val="28"/>
          <w:szCs w:val="28"/>
        </w:rPr>
        <w:t xml:space="preserve">. Настоящее решения обнародовать </w:t>
      </w:r>
      <w:r w:rsidR="00F445AD">
        <w:rPr>
          <w:rFonts w:ascii="Times New Roman" w:hAnsi="Times New Roman" w:cs="Times New Roman"/>
          <w:sz w:val="28"/>
          <w:szCs w:val="28"/>
        </w:rPr>
        <w:t xml:space="preserve">29 мая </w:t>
      </w:r>
      <w:bookmarkStart w:id="1" w:name="_GoBack"/>
      <w:bookmarkEnd w:id="1"/>
      <w:r w:rsidR="00985970" w:rsidRPr="0012530B">
        <w:rPr>
          <w:rFonts w:ascii="Times New Roman" w:hAnsi="Times New Roman" w:cs="Times New Roman"/>
          <w:sz w:val="28"/>
          <w:szCs w:val="28"/>
        </w:rPr>
        <w:t xml:space="preserve"> 202</w:t>
      </w:r>
      <w:r w:rsidR="0041383B" w:rsidRPr="0012530B">
        <w:rPr>
          <w:rFonts w:ascii="Times New Roman" w:hAnsi="Times New Roman" w:cs="Times New Roman"/>
          <w:sz w:val="28"/>
          <w:szCs w:val="28"/>
        </w:rPr>
        <w:t>3</w:t>
      </w:r>
      <w:r w:rsidR="00985970" w:rsidRPr="0012530B">
        <w:rPr>
          <w:rFonts w:ascii="Times New Roman" w:hAnsi="Times New Roman" w:cs="Times New Roman"/>
          <w:sz w:val="28"/>
          <w:szCs w:val="28"/>
        </w:rPr>
        <w:t xml:space="preserve"> г. в специально выделенных </w:t>
      </w:r>
      <w:r w:rsidR="0041383B" w:rsidRPr="0012530B">
        <w:rPr>
          <w:rFonts w:ascii="Times New Roman" w:hAnsi="Times New Roman" w:cs="Times New Roman"/>
          <w:sz w:val="28"/>
          <w:szCs w:val="28"/>
        </w:rPr>
        <w:t xml:space="preserve">местах для </w:t>
      </w:r>
      <w:r w:rsidR="00985970" w:rsidRPr="0012530B">
        <w:rPr>
          <w:rFonts w:ascii="Times New Roman" w:hAnsi="Times New Roman" w:cs="Times New Roman"/>
          <w:sz w:val="28"/>
          <w:szCs w:val="28"/>
        </w:rPr>
        <w:t xml:space="preserve">обнародования и разместить на официальном сайте администрации </w:t>
      </w:r>
      <w:proofErr w:type="spellStart"/>
      <w:r w:rsidR="005E28CA" w:rsidRPr="0012530B">
        <w:rPr>
          <w:rFonts w:ascii="Times New Roman" w:hAnsi="Times New Roman" w:cs="Times New Roman"/>
          <w:sz w:val="28"/>
          <w:szCs w:val="28"/>
        </w:rPr>
        <w:t>Святославского</w:t>
      </w:r>
      <w:proofErr w:type="spellEnd"/>
      <w:r w:rsidR="00985970" w:rsidRPr="0012530B">
        <w:rPr>
          <w:rFonts w:ascii="Times New Roman" w:hAnsi="Times New Roman" w:cs="Times New Roman"/>
          <w:sz w:val="28"/>
          <w:szCs w:val="28"/>
        </w:rPr>
        <w:t xml:space="preserve"> муниципального образования </w:t>
      </w:r>
      <w:proofErr w:type="spellStart"/>
      <w:r w:rsidR="00985970" w:rsidRPr="0012530B">
        <w:rPr>
          <w:rFonts w:ascii="Times New Roman" w:hAnsi="Times New Roman" w:cs="Times New Roman"/>
          <w:sz w:val="28"/>
          <w:szCs w:val="28"/>
        </w:rPr>
        <w:t>Самойловского</w:t>
      </w:r>
      <w:proofErr w:type="spellEnd"/>
      <w:r w:rsidR="00985970" w:rsidRPr="0012530B">
        <w:rPr>
          <w:rFonts w:ascii="Times New Roman" w:hAnsi="Times New Roman" w:cs="Times New Roman"/>
          <w:sz w:val="28"/>
          <w:szCs w:val="28"/>
        </w:rPr>
        <w:t xml:space="preserve"> муниципального района Саратовской области в сети «Интернет».</w:t>
      </w:r>
    </w:p>
    <w:p w:rsidR="0041383B" w:rsidRPr="0012530B" w:rsidRDefault="00F0745C" w:rsidP="00B3534D">
      <w:pPr>
        <w:ind w:firstLine="540"/>
        <w:rPr>
          <w:rFonts w:ascii="Times New Roman" w:hAnsi="Times New Roman" w:cs="Times New Roman"/>
          <w:bCs/>
          <w:sz w:val="28"/>
          <w:szCs w:val="28"/>
        </w:rPr>
      </w:pPr>
      <w:bookmarkStart w:id="2" w:name="sub_3"/>
      <w:bookmarkEnd w:id="0"/>
      <w:r w:rsidRPr="0012530B">
        <w:rPr>
          <w:rFonts w:ascii="Times New Roman" w:hAnsi="Times New Roman" w:cs="Times New Roman"/>
          <w:sz w:val="28"/>
          <w:szCs w:val="28"/>
        </w:rPr>
        <w:t>4</w:t>
      </w:r>
      <w:r w:rsidR="00985970" w:rsidRPr="0012530B">
        <w:rPr>
          <w:rFonts w:ascii="Times New Roman" w:hAnsi="Times New Roman" w:cs="Times New Roman"/>
          <w:sz w:val="28"/>
          <w:szCs w:val="28"/>
        </w:rPr>
        <w:t xml:space="preserve">. </w:t>
      </w:r>
      <w:r w:rsidR="0041383B" w:rsidRPr="0012530B">
        <w:rPr>
          <w:rFonts w:ascii="Times New Roman" w:hAnsi="Times New Roman" w:cs="Times New Roman"/>
          <w:bCs/>
          <w:sz w:val="28"/>
          <w:szCs w:val="28"/>
        </w:rPr>
        <w:t xml:space="preserve">Настоящее решение вступает в силу через десять дней с момента его официального обнародования. </w:t>
      </w:r>
    </w:p>
    <w:bookmarkEnd w:id="2"/>
    <w:p w:rsidR="0012530B" w:rsidRDefault="0012530B" w:rsidP="00B3534D">
      <w:pPr>
        <w:ind w:firstLine="567"/>
        <w:rPr>
          <w:rFonts w:ascii="Times New Roman" w:hAnsi="Times New Roman" w:cs="Times New Roman"/>
          <w:sz w:val="28"/>
          <w:szCs w:val="28"/>
        </w:rPr>
      </w:pPr>
    </w:p>
    <w:p w:rsidR="0012530B" w:rsidRDefault="0012530B" w:rsidP="00B3534D">
      <w:pPr>
        <w:ind w:firstLine="567"/>
        <w:rPr>
          <w:rFonts w:ascii="Times New Roman" w:hAnsi="Times New Roman" w:cs="Times New Roman"/>
          <w:sz w:val="28"/>
          <w:szCs w:val="28"/>
        </w:rPr>
      </w:pPr>
    </w:p>
    <w:p w:rsidR="00985970" w:rsidRPr="0012530B" w:rsidRDefault="0012530B" w:rsidP="00B3534D">
      <w:pPr>
        <w:ind w:firstLine="567"/>
        <w:rPr>
          <w:rFonts w:ascii="Times New Roman" w:hAnsi="Times New Roman" w:cs="Times New Roman"/>
          <w:sz w:val="28"/>
          <w:szCs w:val="28"/>
        </w:rPr>
      </w:pPr>
      <w:r w:rsidRPr="0012530B">
        <w:rPr>
          <w:rFonts w:ascii="Times New Roman" w:hAnsi="Times New Roman" w:cs="Times New Roman"/>
          <w:sz w:val="28"/>
          <w:szCs w:val="28"/>
        </w:rPr>
        <w:t xml:space="preserve"> </w:t>
      </w:r>
    </w:p>
    <w:tbl>
      <w:tblPr>
        <w:tblW w:w="0" w:type="auto"/>
        <w:tblInd w:w="108" w:type="dxa"/>
        <w:tblLook w:val="0000" w:firstRow="0" w:lastRow="0" w:firstColumn="0" w:lastColumn="0" w:noHBand="0" w:noVBand="0"/>
      </w:tblPr>
      <w:tblGrid>
        <w:gridCol w:w="6614"/>
        <w:gridCol w:w="3307"/>
      </w:tblGrid>
      <w:tr w:rsidR="003C1C48" w:rsidRPr="0012530B" w:rsidTr="0012530B">
        <w:trPr>
          <w:trHeight w:val="669"/>
        </w:trPr>
        <w:tc>
          <w:tcPr>
            <w:tcW w:w="6614" w:type="dxa"/>
            <w:tcBorders>
              <w:top w:val="nil"/>
              <w:left w:val="nil"/>
              <w:bottom w:val="nil"/>
              <w:right w:val="nil"/>
            </w:tcBorders>
            <w:vAlign w:val="bottom"/>
          </w:tcPr>
          <w:p w:rsidR="00985970" w:rsidRPr="0012530B" w:rsidRDefault="00985970" w:rsidP="00B3534D">
            <w:pPr>
              <w:pStyle w:val="a8"/>
              <w:ind w:firstLine="567"/>
              <w:jc w:val="both"/>
              <w:rPr>
                <w:rFonts w:ascii="Times New Roman" w:hAnsi="Times New Roman" w:cs="Times New Roman"/>
                <w:b/>
                <w:sz w:val="28"/>
                <w:szCs w:val="28"/>
              </w:rPr>
            </w:pPr>
            <w:r w:rsidRPr="0012530B">
              <w:rPr>
                <w:rFonts w:ascii="Times New Roman" w:hAnsi="Times New Roman" w:cs="Times New Roman"/>
                <w:b/>
                <w:sz w:val="28"/>
                <w:szCs w:val="28"/>
              </w:rPr>
              <w:t xml:space="preserve">Глава </w:t>
            </w:r>
            <w:proofErr w:type="spellStart"/>
            <w:r w:rsidR="005E28CA" w:rsidRPr="0012530B">
              <w:rPr>
                <w:rFonts w:ascii="Times New Roman" w:hAnsi="Times New Roman" w:cs="Times New Roman"/>
                <w:b/>
                <w:sz w:val="28"/>
                <w:szCs w:val="28"/>
              </w:rPr>
              <w:t>Святославского</w:t>
            </w:r>
            <w:proofErr w:type="spellEnd"/>
          </w:p>
          <w:p w:rsidR="00985970" w:rsidRPr="0012530B" w:rsidRDefault="00985970" w:rsidP="00B3534D">
            <w:pPr>
              <w:ind w:firstLine="567"/>
              <w:rPr>
                <w:rFonts w:ascii="Times New Roman" w:hAnsi="Times New Roman" w:cs="Times New Roman"/>
                <w:b/>
                <w:sz w:val="28"/>
                <w:szCs w:val="28"/>
              </w:rPr>
            </w:pPr>
            <w:r w:rsidRPr="0012530B">
              <w:rPr>
                <w:rFonts w:ascii="Times New Roman" w:hAnsi="Times New Roman" w:cs="Times New Roman"/>
                <w:b/>
                <w:sz w:val="28"/>
                <w:szCs w:val="28"/>
              </w:rPr>
              <w:t xml:space="preserve">муниципального образования </w:t>
            </w:r>
          </w:p>
        </w:tc>
        <w:tc>
          <w:tcPr>
            <w:tcW w:w="3307" w:type="dxa"/>
            <w:tcBorders>
              <w:top w:val="nil"/>
              <w:left w:val="nil"/>
              <w:bottom w:val="nil"/>
              <w:right w:val="nil"/>
            </w:tcBorders>
            <w:vAlign w:val="bottom"/>
          </w:tcPr>
          <w:p w:rsidR="00985970" w:rsidRPr="0012530B" w:rsidRDefault="005900B4" w:rsidP="00B3534D">
            <w:pPr>
              <w:pStyle w:val="a7"/>
              <w:ind w:firstLine="567"/>
              <w:rPr>
                <w:rFonts w:ascii="Times New Roman" w:hAnsi="Times New Roman" w:cs="Times New Roman"/>
                <w:b/>
                <w:sz w:val="28"/>
                <w:szCs w:val="28"/>
              </w:rPr>
            </w:pPr>
            <w:proofErr w:type="spellStart"/>
            <w:r w:rsidRPr="0012530B">
              <w:rPr>
                <w:rFonts w:ascii="Times New Roman" w:hAnsi="Times New Roman" w:cs="Times New Roman"/>
                <w:b/>
                <w:sz w:val="28"/>
                <w:szCs w:val="28"/>
              </w:rPr>
              <w:t>А.М.Бескровный</w:t>
            </w:r>
            <w:proofErr w:type="spellEnd"/>
          </w:p>
        </w:tc>
      </w:tr>
    </w:tbl>
    <w:p w:rsidR="0012530B" w:rsidRPr="0012530B" w:rsidRDefault="0012530B" w:rsidP="0012530B">
      <w:pPr>
        <w:ind w:firstLine="0"/>
        <w:rPr>
          <w:rFonts w:ascii="Times New Roman" w:hAnsi="Times New Roman" w:cs="Times New Roman"/>
          <w:sz w:val="28"/>
          <w:szCs w:val="28"/>
        </w:rPr>
      </w:pPr>
    </w:p>
    <w:sectPr w:rsidR="0012530B" w:rsidRPr="0012530B" w:rsidSect="00F0745C">
      <w:headerReference w:type="default" r:id="rId9"/>
      <w:pgSz w:w="11900" w:h="16800"/>
      <w:pgMar w:top="568" w:right="560" w:bottom="4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AE" w:rsidRDefault="00B05AAE">
      <w:r>
        <w:separator/>
      </w:r>
    </w:p>
  </w:endnote>
  <w:endnote w:type="continuationSeparator" w:id="0">
    <w:p w:rsidR="00B05AAE" w:rsidRDefault="00B0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AE" w:rsidRDefault="00B05AAE">
      <w:r>
        <w:separator/>
      </w:r>
    </w:p>
  </w:footnote>
  <w:footnote w:type="continuationSeparator" w:id="0">
    <w:p w:rsidR="00B05AAE" w:rsidRDefault="00B0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F77" w:rsidRDefault="00517F7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0E12"/>
    <w:multiLevelType w:val="multilevel"/>
    <w:tmpl w:val="E0F48114"/>
    <w:lvl w:ilvl="0">
      <w:start w:val="1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0868F3"/>
    <w:multiLevelType w:val="multilevel"/>
    <w:tmpl w:val="EB64D838"/>
    <w:lvl w:ilvl="0">
      <w:start w:val="17"/>
      <w:numFmt w:val="decimal"/>
      <w:lvlText w:val="%1."/>
      <w:lvlJc w:val="left"/>
      <w:pPr>
        <w:ind w:left="600" w:hanging="600"/>
      </w:pPr>
      <w:rPr>
        <w:rFonts w:hint="default"/>
      </w:rPr>
    </w:lvl>
    <w:lvl w:ilvl="1">
      <w:start w:val="2"/>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2" w15:restartNumberingAfterBreak="0">
    <w:nsid w:val="3EC660DB"/>
    <w:multiLevelType w:val="multilevel"/>
    <w:tmpl w:val="FC168CA2"/>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F526A0"/>
    <w:multiLevelType w:val="hybridMultilevel"/>
    <w:tmpl w:val="2E1AE934"/>
    <w:lvl w:ilvl="0" w:tplc="6C124756">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48595046"/>
    <w:multiLevelType w:val="hybridMultilevel"/>
    <w:tmpl w:val="B21E97D8"/>
    <w:lvl w:ilvl="0" w:tplc="E1342E5A">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A4F490">
      <w:start w:val="1"/>
      <w:numFmt w:val="bullet"/>
      <w:lvlText w:val="o"/>
      <w:lvlJc w:val="left"/>
      <w:pPr>
        <w:ind w:left="1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676C388">
      <w:start w:val="1"/>
      <w:numFmt w:val="bullet"/>
      <w:lvlText w:val="▪"/>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128CAA">
      <w:start w:val="1"/>
      <w:numFmt w:val="bullet"/>
      <w:lvlText w:val="•"/>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821C5A">
      <w:start w:val="1"/>
      <w:numFmt w:val="bullet"/>
      <w:lvlText w:val="o"/>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1A6394">
      <w:start w:val="1"/>
      <w:numFmt w:val="bullet"/>
      <w:lvlText w:val="▪"/>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8EB41C">
      <w:start w:val="1"/>
      <w:numFmt w:val="bullet"/>
      <w:lvlText w:val="•"/>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3C9694">
      <w:start w:val="1"/>
      <w:numFmt w:val="bullet"/>
      <w:lvlText w:val="o"/>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F8986A">
      <w:start w:val="1"/>
      <w:numFmt w:val="bullet"/>
      <w:lvlText w:val="▪"/>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FD012DC"/>
    <w:multiLevelType w:val="hybridMultilevel"/>
    <w:tmpl w:val="8774D412"/>
    <w:lvl w:ilvl="0" w:tplc="32D2338E">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16EC1A">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03B62">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47A14">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0A63A0">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4EB7A">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BCD122">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87A8E">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829DC">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9D3FA6"/>
    <w:multiLevelType w:val="hybridMultilevel"/>
    <w:tmpl w:val="419676B8"/>
    <w:lvl w:ilvl="0" w:tplc="45844A06">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2B6371C"/>
    <w:multiLevelType w:val="hybridMultilevel"/>
    <w:tmpl w:val="DE2AB06C"/>
    <w:lvl w:ilvl="0" w:tplc="28CC78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CB17ED"/>
    <w:multiLevelType w:val="multilevel"/>
    <w:tmpl w:val="35C06FD8"/>
    <w:lvl w:ilvl="0">
      <w:start w:val="17"/>
      <w:numFmt w:val="decimal"/>
      <w:lvlText w:val="%1."/>
      <w:lvlJc w:val="left"/>
      <w:pPr>
        <w:ind w:left="825" w:hanging="825"/>
      </w:pPr>
      <w:rPr>
        <w:rFonts w:hint="default"/>
      </w:rPr>
    </w:lvl>
    <w:lvl w:ilvl="1">
      <w:start w:val="1"/>
      <w:numFmt w:val="decimal"/>
      <w:lvlText w:val="%1.%2."/>
      <w:lvlJc w:val="left"/>
      <w:pPr>
        <w:ind w:left="834" w:hanging="825"/>
      </w:pPr>
      <w:rPr>
        <w:rFonts w:hint="default"/>
      </w:rPr>
    </w:lvl>
    <w:lvl w:ilvl="2">
      <w:start w:val="6"/>
      <w:numFmt w:val="decimal"/>
      <w:lvlText w:val="%1.%2.%3."/>
      <w:lvlJc w:val="left"/>
      <w:pPr>
        <w:ind w:left="2102" w:hanging="825"/>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9" w15:restartNumberingAfterBreak="0">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D5B1137"/>
    <w:multiLevelType w:val="hybridMultilevel"/>
    <w:tmpl w:val="BDBC607C"/>
    <w:lvl w:ilvl="0" w:tplc="E0748610">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374E3A"/>
    <w:multiLevelType w:val="hybridMultilevel"/>
    <w:tmpl w:val="8EA264F6"/>
    <w:lvl w:ilvl="0" w:tplc="BB227D5A">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72AC">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40DD0">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C20E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A0CCE">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6B130">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0DA36">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AE23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2DA3A">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375028"/>
    <w:multiLevelType w:val="hybridMultilevel"/>
    <w:tmpl w:val="E57A1CD2"/>
    <w:lvl w:ilvl="0" w:tplc="15908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6"/>
  </w:num>
  <w:num w:numId="3">
    <w:abstractNumId w:val="10"/>
  </w:num>
  <w:num w:numId="4">
    <w:abstractNumId w:val="3"/>
  </w:num>
  <w:num w:numId="5">
    <w:abstractNumId w:val="12"/>
  </w:num>
  <w:num w:numId="6">
    <w:abstractNumId w:val="4"/>
  </w:num>
  <w:num w:numId="7">
    <w:abstractNumId w:val="5"/>
  </w:num>
  <w:num w:numId="8">
    <w:abstractNumId w:val="0"/>
  </w:num>
  <w:num w:numId="9">
    <w:abstractNumId w:val="2"/>
  </w:num>
  <w:num w:numId="10">
    <w:abstractNumId w:val="9"/>
  </w:num>
  <w:num w:numId="11">
    <w:abstractNumId w:val="7"/>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5D"/>
    <w:rsid w:val="00016E29"/>
    <w:rsid w:val="00022236"/>
    <w:rsid w:val="00046C39"/>
    <w:rsid w:val="00060CB9"/>
    <w:rsid w:val="000B0ACE"/>
    <w:rsid w:val="000C6380"/>
    <w:rsid w:val="000D49DA"/>
    <w:rsid w:val="000F154E"/>
    <w:rsid w:val="000F3E53"/>
    <w:rsid w:val="000F4ED6"/>
    <w:rsid w:val="001066B7"/>
    <w:rsid w:val="0012530B"/>
    <w:rsid w:val="0015599B"/>
    <w:rsid w:val="001D5B14"/>
    <w:rsid w:val="001F7C97"/>
    <w:rsid w:val="002270A1"/>
    <w:rsid w:val="00236490"/>
    <w:rsid w:val="00251BA5"/>
    <w:rsid w:val="00251DE6"/>
    <w:rsid w:val="00251E65"/>
    <w:rsid w:val="00287BCE"/>
    <w:rsid w:val="002B58E6"/>
    <w:rsid w:val="002D12C3"/>
    <w:rsid w:val="002D7DC9"/>
    <w:rsid w:val="00342A3B"/>
    <w:rsid w:val="003875A8"/>
    <w:rsid w:val="003917EB"/>
    <w:rsid w:val="003B7CE6"/>
    <w:rsid w:val="003C1C48"/>
    <w:rsid w:val="0041383B"/>
    <w:rsid w:val="0045662C"/>
    <w:rsid w:val="004818B2"/>
    <w:rsid w:val="004A380F"/>
    <w:rsid w:val="004B786F"/>
    <w:rsid w:val="004E0DF3"/>
    <w:rsid w:val="004F255F"/>
    <w:rsid w:val="00517F77"/>
    <w:rsid w:val="00531D29"/>
    <w:rsid w:val="00535FC7"/>
    <w:rsid w:val="0055022D"/>
    <w:rsid w:val="0055653F"/>
    <w:rsid w:val="00560431"/>
    <w:rsid w:val="005852A6"/>
    <w:rsid w:val="005900B4"/>
    <w:rsid w:val="00594356"/>
    <w:rsid w:val="005A78DA"/>
    <w:rsid w:val="005B0253"/>
    <w:rsid w:val="005B37C2"/>
    <w:rsid w:val="005E28CA"/>
    <w:rsid w:val="0061130D"/>
    <w:rsid w:val="006330F2"/>
    <w:rsid w:val="006666F7"/>
    <w:rsid w:val="00674CDD"/>
    <w:rsid w:val="006D7DD8"/>
    <w:rsid w:val="006F18B0"/>
    <w:rsid w:val="006F1C6F"/>
    <w:rsid w:val="00700DD4"/>
    <w:rsid w:val="00723661"/>
    <w:rsid w:val="00737F60"/>
    <w:rsid w:val="00777105"/>
    <w:rsid w:val="007D23CE"/>
    <w:rsid w:val="007D373E"/>
    <w:rsid w:val="007F2E1E"/>
    <w:rsid w:val="00803633"/>
    <w:rsid w:val="00804368"/>
    <w:rsid w:val="00826057"/>
    <w:rsid w:val="00865B0A"/>
    <w:rsid w:val="0088629A"/>
    <w:rsid w:val="008A1BA4"/>
    <w:rsid w:val="008D4EAD"/>
    <w:rsid w:val="008F4E98"/>
    <w:rsid w:val="009030E6"/>
    <w:rsid w:val="00937EE7"/>
    <w:rsid w:val="00957E7F"/>
    <w:rsid w:val="00985970"/>
    <w:rsid w:val="009A013C"/>
    <w:rsid w:val="009A5858"/>
    <w:rsid w:val="009B6AF4"/>
    <w:rsid w:val="009C5CD0"/>
    <w:rsid w:val="00A06AEC"/>
    <w:rsid w:val="00A10F9A"/>
    <w:rsid w:val="00A94EBE"/>
    <w:rsid w:val="00B05AAE"/>
    <w:rsid w:val="00B065FC"/>
    <w:rsid w:val="00B27DFF"/>
    <w:rsid w:val="00B3534D"/>
    <w:rsid w:val="00B669F6"/>
    <w:rsid w:val="00B817C8"/>
    <w:rsid w:val="00B82249"/>
    <w:rsid w:val="00B96AA9"/>
    <w:rsid w:val="00BC1BCD"/>
    <w:rsid w:val="00BF45D9"/>
    <w:rsid w:val="00C12A76"/>
    <w:rsid w:val="00C33669"/>
    <w:rsid w:val="00C6666B"/>
    <w:rsid w:val="00C73BE0"/>
    <w:rsid w:val="00C822C1"/>
    <w:rsid w:val="00CD6E1F"/>
    <w:rsid w:val="00CF52BF"/>
    <w:rsid w:val="00D21673"/>
    <w:rsid w:val="00D5165D"/>
    <w:rsid w:val="00D62899"/>
    <w:rsid w:val="00DB753C"/>
    <w:rsid w:val="00DC46D6"/>
    <w:rsid w:val="00E12A88"/>
    <w:rsid w:val="00E50E57"/>
    <w:rsid w:val="00E5759D"/>
    <w:rsid w:val="00E82B5B"/>
    <w:rsid w:val="00EB6E02"/>
    <w:rsid w:val="00EC11F7"/>
    <w:rsid w:val="00EE1560"/>
    <w:rsid w:val="00EF171D"/>
    <w:rsid w:val="00F00FDD"/>
    <w:rsid w:val="00F05B8F"/>
    <w:rsid w:val="00F0745C"/>
    <w:rsid w:val="00F1367E"/>
    <w:rsid w:val="00F159F2"/>
    <w:rsid w:val="00F4139E"/>
    <w:rsid w:val="00F445AD"/>
    <w:rsid w:val="00FA0D51"/>
    <w:rsid w:val="00FC1F73"/>
    <w:rsid w:val="00FD5C09"/>
    <w:rsid w:val="00FF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39EAD7D6"/>
  <w15:chartTrackingRefBased/>
  <w15:docId w15:val="{101BA59F-7D87-46B0-AFC9-E3E81442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uiPriority w:val="99"/>
    <w:rPr>
      <w:b w:val="0"/>
      <w:bCs w:val="0"/>
      <w:strike/>
      <w:color w:val="66660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rPr>
      <w:rFonts w:cs="Times New Roman"/>
      <w:lang w:val="x-none" w:eastAsia="x-none"/>
    </w:rPr>
  </w:style>
  <w:style w:type="character" w:customStyle="1" w:styleId="ac">
    <w:name w:val="Верхний колонтитул Знак"/>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rPr>
      <w:rFonts w:cs="Times New Roman"/>
      <w:lang w:val="x-none" w:eastAsia="x-none"/>
    </w:rPr>
  </w:style>
  <w:style w:type="character" w:customStyle="1" w:styleId="ae">
    <w:name w:val="Нижний колонтитул Знак"/>
    <w:link w:val="ad"/>
    <w:uiPriority w:val="99"/>
    <w:rPr>
      <w:rFonts w:ascii="Times New Roman CYR" w:hAnsi="Times New Roman CYR" w:cs="Times New Roman CYR"/>
      <w:sz w:val="24"/>
      <w:szCs w:val="24"/>
    </w:rPr>
  </w:style>
  <w:style w:type="paragraph" w:customStyle="1" w:styleId="af">
    <w:basedOn w:val="a"/>
    <w:next w:val="af0"/>
    <w:link w:val="af1"/>
    <w:uiPriority w:val="10"/>
    <w:qFormat/>
    <w:rsid w:val="00C73BE0"/>
    <w:pPr>
      <w:widowControl/>
      <w:autoSpaceDE/>
      <w:autoSpaceDN/>
      <w:adjustRightInd/>
      <w:ind w:firstLine="0"/>
      <w:jc w:val="center"/>
    </w:pPr>
    <w:rPr>
      <w:rFonts w:ascii="Times New Roman" w:hAnsi="Times New Roman" w:cs="Times New Roman"/>
      <w:b/>
      <w:sz w:val="28"/>
      <w:szCs w:val="20"/>
      <w:lang w:val="x-none"/>
    </w:rPr>
  </w:style>
  <w:style w:type="character" w:customStyle="1" w:styleId="af1">
    <w:name w:val="Название Знак"/>
    <w:link w:val="af"/>
    <w:uiPriority w:val="10"/>
    <w:rsid w:val="00C73BE0"/>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C73BE0"/>
    <w:pPr>
      <w:widowControl/>
      <w:autoSpaceDE/>
      <w:autoSpaceDN/>
      <w:adjustRightInd/>
      <w:ind w:firstLine="0"/>
      <w:jc w:val="center"/>
    </w:pPr>
    <w:rPr>
      <w:rFonts w:ascii="Times New Roman" w:hAnsi="Times New Roman" w:cs="Times New Roman"/>
      <w:b/>
      <w:sz w:val="44"/>
      <w:szCs w:val="20"/>
      <w:lang w:val="x-none" w:eastAsia="x-none"/>
    </w:rPr>
  </w:style>
  <w:style w:type="character" w:customStyle="1" w:styleId="af3">
    <w:name w:val="Подзаголовок Знак"/>
    <w:link w:val="af2"/>
    <w:uiPriority w:val="11"/>
    <w:rsid w:val="00C73BE0"/>
    <w:rPr>
      <w:rFonts w:ascii="Times New Roman" w:hAnsi="Times New Roman"/>
      <w:b/>
      <w:sz w:val="44"/>
    </w:rPr>
  </w:style>
  <w:style w:type="paragraph" w:customStyle="1" w:styleId="msonormalcxsplast">
    <w:name w:val="msonormalcxsplast"/>
    <w:basedOn w:val="a"/>
    <w:rsid w:val="00C73B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next w:val="a"/>
    <w:link w:val="af4"/>
    <w:uiPriority w:val="10"/>
    <w:qFormat/>
    <w:rsid w:val="00C73BE0"/>
    <w:pPr>
      <w:spacing w:before="240" w:after="60"/>
      <w:jc w:val="center"/>
      <w:outlineLvl w:val="0"/>
    </w:pPr>
    <w:rPr>
      <w:rFonts w:ascii="Calibri Light" w:hAnsi="Calibri Light" w:cs="Times New Roman"/>
      <w:b/>
      <w:bCs/>
      <w:kern w:val="28"/>
      <w:sz w:val="32"/>
      <w:szCs w:val="32"/>
      <w:lang w:val="x-none" w:eastAsia="x-none"/>
    </w:rPr>
  </w:style>
  <w:style w:type="character" w:customStyle="1" w:styleId="af4">
    <w:name w:val="Заголовок Знак"/>
    <w:link w:val="af0"/>
    <w:uiPriority w:val="10"/>
    <w:rsid w:val="00C73BE0"/>
    <w:rPr>
      <w:rFonts w:ascii="Calibri Light" w:eastAsia="Times New Roman" w:hAnsi="Calibri Light" w:cs="Times New Roman"/>
      <w:b/>
      <w:bCs/>
      <w:kern w:val="28"/>
      <w:sz w:val="32"/>
      <w:szCs w:val="32"/>
    </w:rPr>
  </w:style>
  <w:style w:type="paragraph" w:customStyle="1" w:styleId="s1">
    <w:name w:val="s_1"/>
    <w:basedOn w:val="a"/>
    <w:rsid w:val="00E5759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E5759D"/>
  </w:style>
  <w:style w:type="character" w:styleId="af5">
    <w:name w:val="Emphasis"/>
    <w:uiPriority w:val="20"/>
    <w:qFormat/>
    <w:rsid w:val="00E5759D"/>
    <w:rPr>
      <w:i/>
      <w:iCs/>
    </w:rPr>
  </w:style>
  <w:style w:type="paragraph" w:styleId="af6">
    <w:name w:val="Balloon Text"/>
    <w:basedOn w:val="a"/>
    <w:link w:val="af7"/>
    <w:uiPriority w:val="99"/>
    <w:semiHidden/>
    <w:unhideWhenUsed/>
    <w:rsid w:val="00674CDD"/>
    <w:rPr>
      <w:rFonts w:ascii="Segoe UI" w:hAnsi="Segoe UI" w:cs="Times New Roman"/>
      <w:sz w:val="18"/>
      <w:szCs w:val="18"/>
      <w:lang w:val="x-none" w:eastAsia="x-none"/>
    </w:rPr>
  </w:style>
  <w:style w:type="character" w:customStyle="1" w:styleId="af7">
    <w:name w:val="Текст выноски Знак"/>
    <w:link w:val="af6"/>
    <w:uiPriority w:val="99"/>
    <w:semiHidden/>
    <w:rsid w:val="00674CDD"/>
    <w:rPr>
      <w:rFonts w:ascii="Segoe UI" w:hAnsi="Segoe UI" w:cs="Segoe UI"/>
      <w:sz w:val="18"/>
      <w:szCs w:val="18"/>
    </w:rPr>
  </w:style>
  <w:style w:type="paragraph" w:customStyle="1" w:styleId="af8">
    <w:basedOn w:val="a"/>
    <w:next w:val="af0"/>
    <w:uiPriority w:val="10"/>
    <w:qFormat/>
    <w:rsid w:val="00060CB9"/>
    <w:pPr>
      <w:widowControl/>
      <w:autoSpaceDE/>
      <w:autoSpaceDN/>
      <w:adjustRightInd/>
      <w:ind w:firstLine="0"/>
      <w:jc w:val="center"/>
    </w:pPr>
    <w:rPr>
      <w:rFonts w:ascii="Times New Roman" w:hAnsi="Times New Roman" w:cs="Times New Roman"/>
      <w:b/>
      <w:sz w:val="28"/>
      <w:szCs w:val="20"/>
    </w:rPr>
  </w:style>
  <w:style w:type="character" w:styleId="af9">
    <w:name w:val="Hyperlink"/>
    <w:uiPriority w:val="99"/>
    <w:rsid w:val="00E82B5B"/>
    <w:rPr>
      <w:rFonts w:cs="Times New Roman"/>
      <w:color w:val="0000FF"/>
      <w:u w:val="single"/>
    </w:rPr>
  </w:style>
  <w:style w:type="paragraph" w:customStyle="1" w:styleId="11">
    <w:name w:val="Без интервала1"/>
    <w:rsid w:val="00E82B5B"/>
    <w:pPr>
      <w:suppressAutoHyphens/>
      <w:spacing w:line="100" w:lineRule="atLeast"/>
    </w:pPr>
    <w:rPr>
      <w:rFonts w:ascii="Times New Roman" w:eastAsia="⃥ﻳ￨‮ﳲﻳ?‮" w:hAnsi="Times New Roman" w:cs="Calibri"/>
      <w:color w:val="FF0000"/>
      <w:kern w:val="2"/>
      <w:sz w:val="22"/>
      <w:szCs w:val="22"/>
      <w:lang w:eastAsia="ar-SA"/>
    </w:rPr>
  </w:style>
  <w:style w:type="paragraph" w:customStyle="1" w:styleId="afa">
    <w:basedOn w:val="a"/>
    <w:next w:val="af0"/>
    <w:uiPriority w:val="10"/>
    <w:qFormat/>
    <w:rsid w:val="00560431"/>
    <w:pPr>
      <w:widowControl/>
      <w:autoSpaceDE/>
      <w:autoSpaceDN/>
      <w:adjustRightInd/>
      <w:ind w:firstLine="0"/>
      <w:jc w:val="center"/>
    </w:pPr>
    <w:rPr>
      <w:rFonts w:ascii="Times New Roman" w:hAnsi="Times New Roman" w:cs="Times New Roman"/>
      <w:b/>
      <w:sz w:val="28"/>
      <w:szCs w:val="20"/>
    </w:rPr>
  </w:style>
  <w:style w:type="paragraph" w:customStyle="1" w:styleId="s3">
    <w:name w:val="s_3"/>
    <w:basedOn w:val="a"/>
    <w:rsid w:val="0098597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5">
    <w:name w:val="s_25"/>
    <w:rsid w:val="00985970"/>
  </w:style>
  <w:style w:type="paragraph" w:customStyle="1" w:styleId="indent1">
    <w:name w:val="indent_1"/>
    <w:basedOn w:val="a"/>
    <w:rsid w:val="0098597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3B7CE6"/>
    <w:pPr>
      <w:suppressAutoHyphens/>
    </w:pPr>
    <w:rPr>
      <w:rFonts w:ascii="Times New Roman" w:eastAsia="Arial" w:hAnsi="Times New Roman"/>
      <w:sz w:val="24"/>
      <w:szCs w:val="24"/>
      <w:lang w:eastAsia="ar-SA"/>
    </w:rPr>
  </w:style>
  <w:style w:type="character" w:customStyle="1" w:styleId="-">
    <w:name w:val="Интернет-ссылка"/>
    <w:rsid w:val="00EF171D"/>
    <w:rPr>
      <w:color w:val="000080"/>
      <w:u w:val="single"/>
    </w:rPr>
  </w:style>
  <w:style w:type="paragraph" w:customStyle="1" w:styleId="ConsPlusNormal">
    <w:name w:val="ConsPlusNormal"/>
    <w:link w:val="ConsPlusNormal0"/>
    <w:qFormat/>
    <w:rsid w:val="00EF171D"/>
    <w:pPr>
      <w:widowControl w:val="0"/>
      <w:suppressAutoHyphens/>
      <w:ind w:firstLine="720"/>
    </w:pPr>
    <w:rPr>
      <w:rFonts w:ascii="Arial" w:eastAsia="Arial" w:hAnsi="Arial" w:cs="Arial"/>
      <w:lang w:eastAsia="ar-SA"/>
    </w:rPr>
  </w:style>
  <w:style w:type="paragraph" w:customStyle="1" w:styleId="empty">
    <w:name w:val="empty"/>
    <w:basedOn w:val="a"/>
    <w:rsid w:val="003C1C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c">
    <w:name w:val="Normal (Web)"/>
    <w:basedOn w:val="a"/>
    <w:uiPriority w:val="99"/>
    <w:unhideWhenUsed/>
    <w:rsid w:val="004F25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hone">
    <w:name w:val="phone"/>
    <w:basedOn w:val="a"/>
    <w:rsid w:val="004F255F"/>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onsPlusNormal0">
    <w:name w:val="ConsPlusNormal Знак"/>
    <w:link w:val="ConsPlusNormal"/>
    <w:locked/>
    <w:rsid w:val="000F3E53"/>
    <w:rPr>
      <w:rFonts w:ascii="Arial" w:eastAsia="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7464">
      <w:bodyDiv w:val="1"/>
      <w:marLeft w:val="0"/>
      <w:marRight w:val="0"/>
      <w:marTop w:val="0"/>
      <w:marBottom w:val="0"/>
      <w:divBdr>
        <w:top w:val="none" w:sz="0" w:space="0" w:color="auto"/>
        <w:left w:val="none" w:sz="0" w:space="0" w:color="auto"/>
        <w:bottom w:val="none" w:sz="0" w:space="0" w:color="auto"/>
        <w:right w:val="none" w:sz="0" w:space="0" w:color="auto"/>
      </w:divBdr>
    </w:div>
    <w:div w:id="733939907">
      <w:bodyDiv w:val="1"/>
      <w:marLeft w:val="0"/>
      <w:marRight w:val="0"/>
      <w:marTop w:val="0"/>
      <w:marBottom w:val="0"/>
      <w:divBdr>
        <w:top w:val="none" w:sz="0" w:space="0" w:color="auto"/>
        <w:left w:val="none" w:sz="0" w:space="0" w:color="auto"/>
        <w:bottom w:val="none" w:sz="0" w:space="0" w:color="auto"/>
        <w:right w:val="none" w:sz="0" w:space="0" w:color="auto"/>
      </w:divBdr>
    </w:div>
    <w:div w:id="1384794567">
      <w:bodyDiv w:val="1"/>
      <w:marLeft w:val="0"/>
      <w:marRight w:val="0"/>
      <w:marTop w:val="0"/>
      <w:marBottom w:val="0"/>
      <w:divBdr>
        <w:top w:val="none" w:sz="0" w:space="0" w:color="auto"/>
        <w:left w:val="none" w:sz="0" w:space="0" w:color="auto"/>
        <w:bottom w:val="none" w:sz="0" w:space="0" w:color="auto"/>
        <w:right w:val="none" w:sz="0" w:space="0" w:color="auto"/>
      </w:divBdr>
      <w:divsChild>
        <w:div w:id="341783547">
          <w:marLeft w:val="0"/>
          <w:marRight w:val="0"/>
          <w:marTop w:val="0"/>
          <w:marBottom w:val="0"/>
          <w:divBdr>
            <w:top w:val="none" w:sz="0" w:space="0" w:color="auto"/>
            <w:left w:val="none" w:sz="0" w:space="0" w:color="auto"/>
            <w:bottom w:val="none" w:sz="0" w:space="0" w:color="auto"/>
            <w:right w:val="none" w:sz="0" w:space="0" w:color="auto"/>
          </w:divBdr>
          <w:divsChild>
            <w:div w:id="2101099491">
              <w:marLeft w:val="0"/>
              <w:marRight w:val="0"/>
              <w:marTop w:val="0"/>
              <w:marBottom w:val="0"/>
              <w:divBdr>
                <w:top w:val="none" w:sz="0" w:space="0" w:color="auto"/>
                <w:left w:val="none" w:sz="0" w:space="0" w:color="auto"/>
                <w:bottom w:val="none" w:sz="0" w:space="0" w:color="auto"/>
                <w:right w:val="none" w:sz="0" w:space="0" w:color="auto"/>
              </w:divBdr>
              <w:divsChild>
                <w:div w:id="64034054">
                  <w:marLeft w:val="0"/>
                  <w:marRight w:val="0"/>
                  <w:marTop w:val="0"/>
                  <w:marBottom w:val="0"/>
                  <w:divBdr>
                    <w:top w:val="none" w:sz="0" w:space="0" w:color="auto"/>
                    <w:left w:val="none" w:sz="0" w:space="0" w:color="auto"/>
                    <w:bottom w:val="none" w:sz="0" w:space="0" w:color="auto"/>
                    <w:right w:val="none" w:sz="0" w:space="0" w:color="auto"/>
                  </w:divBdr>
                </w:div>
                <w:div w:id="64495438">
                  <w:marLeft w:val="0"/>
                  <w:marRight w:val="0"/>
                  <w:marTop w:val="0"/>
                  <w:marBottom w:val="0"/>
                  <w:divBdr>
                    <w:top w:val="none" w:sz="0" w:space="0" w:color="auto"/>
                    <w:left w:val="none" w:sz="0" w:space="0" w:color="auto"/>
                    <w:bottom w:val="none" w:sz="0" w:space="0" w:color="auto"/>
                    <w:right w:val="none" w:sz="0" w:space="0" w:color="auto"/>
                  </w:divBdr>
                </w:div>
                <w:div w:id="96870501">
                  <w:marLeft w:val="0"/>
                  <w:marRight w:val="0"/>
                  <w:marTop w:val="0"/>
                  <w:marBottom w:val="0"/>
                  <w:divBdr>
                    <w:top w:val="none" w:sz="0" w:space="0" w:color="auto"/>
                    <w:left w:val="none" w:sz="0" w:space="0" w:color="auto"/>
                    <w:bottom w:val="none" w:sz="0" w:space="0" w:color="auto"/>
                    <w:right w:val="none" w:sz="0" w:space="0" w:color="auto"/>
                  </w:divBdr>
                </w:div>
                <w:div w:id="132404371">
                  <w:marLeft w:val="0"/>
                  <w:marRight w:val="0"/>
                  <w:marTop w:val="0"/>
                  <w:marBottom w:val="0"/>
                  <w:divBdr>
                    <w:top w:val="none" w:sz="0" w:space="0" w:color="auto"/>
                    <w:left w:val="none" w:sz="0" w:space="0" w:color="auto"/>
                    <w:bottom w:val="none" w:sz="0" w:space="0" w:color="auto"/>
                    <w:right w:val="none" w:sz="0" w:space="0" w:color="auto"/>
                  </w:divBdr>
                </w:div>
                <w:div w:id="132917269">
                  <w:marLeft w:val="0"/>
                  <w:marRight w:val="0"/>
                  <w:marTop w:val="0"/>
                  <w:marBottom w:val="0"/>
                  <w:divBdr>
                    <w:top w:val="none" w:sz="0" w:space="0" w:color="auto"/>
                    <w:left w:val="none" w:sz="0" w:space="0" w:color="auto"/>
                    <w:bottom w:val="none" w:sz="0" w:space="0" w:color="auto"/>
                    <w:right w:val="none" w:sz="0" w:space="0" w:color="auto"/>
                  </w:divBdr>
                </w:div>
                <w:div w:id="238752734">
                  <w:marLeft w:val="0"/>
                  <w:marRight w:val="0"/>
                  <w:marTop w:val="0"/>
                  <w:marBottom w:val="0"/>
                  <w:divBdr>
                    <w:top w:val="none" w:sz="0" w:space="0" w:color="auto"/>
                    <w:left w:val="none" w:sz="0" w:space="0" w:color="auto"/>
                    <w:bottom w:val="none" w:sz="0" w:space="0" w:color="auto"/>
                    <w:right w:val="none" w:sz="0" w:space="0" w:color="auto"/>
                  </w:divBdr>
                </w:div>
                <w:div w:id="266432391">
                  <w:marLeft w:val="0"/>
                  <w:marRight w:val="0"/>
                  <w:marTop w:val="0"/>
                  <w:marBottom w:val="0"/>
                  <w:divBdr>
                    <w:top w:val="none" w:sz="0" w:space="0" w:color="auto"/>
                    <w:left w:val="none" w:sz="0" w:space="0" w:color="auto"/>
                    <w:bottom w:val="none" w:sz="0" w:space="0" w:color="auto"/>
                    <w:right w:val="none" w:sz="0" w:space="0" w:color="auto"/>
                  </w:divBdr>
                </w:div>
                <w:div w:id="356666434">
                  <w:marLeft w:val="0"/>
                  <w:marRight w:val="0"/>
                  <w:marTop w:val="0"/>
                  <w:marBottom w:val="0"/>
                  <w:divBdr>
                    <w:top w:val="none" w:sz="0" w:space="0" w:color="auto"/>
                    <w:left w:val="none" w:sz="0" w:space="0" w:color="auto"/>
                    <w:bottom w:val="none" w:sz="0" w:space="0" w:color="auto"/>
                    <w:right w:val="none" w:sz="0" w:space="0" w:color="auto"/>
                  </w:divBdr>
                </w:div>
                <w:div w:id="361901032">
                  <w:marLeft w:val="0"/>
                  <w:marRight w:val="0"/>
                  <w:marTop w:val="0"/>
                  <w:marBottom w:val="0"/>
                  <w:divBdr>
                    <w:top w:val="none" w:sz="0" w:space="0" w:color="auto"/>
                    <w:left w:val="none" w:sz="0" w:space="0" w:color="auto"/>
                    <w:bottom w:val="none" w:sz="0" w:space="0" w:color="auto"/>
                    <w:right w:val="none" w:sz="0" w:space="0" w:color="auto"/>
                  </w:divBdr>
                </w:div>
                <w:div w:id="425922448">
                  <w:marLeft w:val="0"/>
                  <w:marRight w:val="0"/>
                  <w:marTop w:val="0"/>
                  <w:marBottom w:val="0"/>
                  <w:divBdr>
                    <w:top w:val="none" w:sz="0" w:space="0" w:color="auto"/>
                    <w:left w:val="none" w:sz="0" w:space="0" w:color="auto"/>
                    <w:bottom w:val="none" w:sz="0" w:space="0" w:color="auto"/>
                    <w:right w:val="none" w:sz="0" w:space="0" w:color="auto"/>
                  </w:divBdr>
                </w:div>
                <w:div w:id="452212735">
                  <w:marLeft w:val="0"/>
                  <w:marRight w:val="0"/>
                  <w:marTop w:val="0"/>
                  <w:marBottom w:val="0"/>
                  <w:divBdr>
                    <w:top w:val="none" w:sz="0" w:space="0" w:color="auto"/>
                    <w:left w:val="none" w:sz="0" w:space="0" w:color="auto"/>
                    <w:bottom w:val="none" w:sz="0" w:space="0" w:color="auto"/>
                    <w:right w:val="none" w:sz="0" w:space="0" w:color="auto"/>
                  </w:divBdr>
                </w:div>
                <w:div w:id="468062205">
                  <w:marLeft w:val="0"/>
                  <w:marRight w:val="0"/>
                  <w:marTop w:val="0"/>
                  <w:marBottom w:val="0"/>
                  <w:divBdr>
                    <w:top w:val="none" w:sz="0" w:space="0" w:color="auto"/>
                    <w:left w:val="none" w:sz="0" w:space="0" w:color="auto"/>
                    <w:bottom w:val="none" w:sz="0" w:space="0" w:color="auto"/>
                    <w:right w:val="none" w:sz="0" w:space="0" w:color="auto"/>
                  </w:divBdr>
                </w:div>
                <w:div w:id="469057824">
                  <w:marLeft w:val="0"/>
                  <w:marRight w:val="0"/>
                  <w:marTop w:val="0"/>
                  <w:marBottom w:val="0"/>
                  <w:divBdr>
                    <w:top w:val="none" w:sz="0" w:space="0" w:color="auto"/>
                    <w:left w:val="none" w:sz="0" w:space="0" w:color="auto"/>
                    <w:bottom w:val="none" w:sz="0" w:space="0" w:color="auto"/>
                    <w:right w:val="none" w:sz="0" w:space="0" w:color="auto"/>
                  </w:divBdr>
                </w:div>
                <w:div w:id="534126197">
                  <w:marLeft w:val="0"/>
                  <w:marRight w:val="0"/>
                  <w:marTop w:val="0"/>
                  <w:marBottom w:val="0"/>
                  <w:divBdr>
                    <w:top w:val="none" w:sz="0" w:space="0" w:color="auto"/>
                    <w:left w:val="none" w:sz="0" w:space="0" w:color="auto"/>
                    <w:bottom w:val="none" w:sz="0" w:space="0" w:color="auto"/>
                    <w:right w:val="none" w:sz="0" w:space="0" w:color="auto"/>
                  </w:divBdr>
                </w:div>
                <w:div w:id="538081968">
                  <w:marLeft w:val="0"/>
                  <w:marRight w:val="0"/>
                  <w:marTop w:val="0"/>
                  <w:marBottom w:val="0"/>
                  <w:divBdr>
                    <w:top w:val="none" w:sz="0" w:space="0" w:color="auto"/>
                    <w:left w:val="none" w:sz="0" w:space="0" w:color="auto"/>
                    <w:bottom w:val="none" w:sz="0" w:space="0" w:color="auto"/>
                    <w:right w:val="none" w:sz="0" w:space="0" w:color="auto"/>
                  </w:divBdr>
                </w:div>
                <w:div w:id="554706651">
                  <w:marLeft w:val="0"/>
                  <w:marRight w:val="0"/>
                  <w:marTop w:val="0"/>
                  <w:marBottom w:val="0"/>
                  <w:divBdr>
                    <w:top w:val="none" w:sz="0" w:space="0" w:color="auto"/>
                    <w:left w:val="none" w:sz="0" w:space="0" w:color="auto"/>
                    <w:bottom w:val="none" w:sz="0" w:space="0" w:color="auto"/>
                    <w:right w:val="none" w:sz="0" w:space="0" w:color="auto"/>
                  </w:divBdr>
                </w:div>
                <w:div w:id="572156528">
                  <w:marLeft w:val="0"/>
                  <w:marRight w:val="0"/>
                  <w:marTop w:val="0"/>
                  <w:marBottom w:val="0"/>
                  <w:divBdr>
                    <w:top w:val="none" w:sz="0" w:space="0" w:color="auto"/>
                    <w:left w:val="none" w:sz="0" w:space="0" w:color="auto"/>
                    <w:bottom w:val="none" w:sz="0" w:space="0" w:color="auto"/>
                    <w:right w:val="none" w:sz="0" w:space="0" w:color="auto"/>
                  </w:divBdr>
                </w:div>
                <w:div w:id="603999626">
                  <w:marLeft w:val="0"/>
                  <w:marRight w:val="0"/>
                  <w:marTop w:val="0"/>
                  <w:marBottom w:val="0"/>
                  <w:divBdr>
                    <w:top w:val="none" w:sz="0" w:space="0" w:color="auto"/>
                    <w:left w:val="none" w:sz="0" w:space="0" w:color="auto"/>
                    <w:bottom w:val="none" w:sz="0" w:space="0" w:color="auto"/>
                    <w:right w:val="none" w:sz="0" w:space="0" w:color="auto"/>
                  </w:divBdr>
                </w:div>
                <w:div w:id="641890896">
                  <w:marLeft w:val="0"/>
                  <w:marRight w:val="0"/>
                  <w:marTop w:val="0"/>
                  <w:marBottom w:val="0"/>
                  <w:divBdr>
                    <w:top w:val="none" w:sz="0" w:space="0" w:color="auto"/>
                    <w:left w:val="none" w:sz="0" w:space="0" w:color="auto"/>
                    <w:bottom w:val="none" w:sz="0" w:space="0" w:color="auto"/>
                    <w:right w:val="none" w:sz="0" w:space="0" w:color="auto"/>
                  </w:divBdr>
                </w:div>
                <w:div w:id="674966155">
                  <w:marLeft w:val="0"/>
                  <w:marRight w:val="0"/>
                  <w:marTop w:val="0"/>
                  <w:marBottom w:val="0"/>
                  <w:divBdr>
                    <w:top w:val="none" w:sz="0" w:space="0" w:color="auto"/>
                    <w:left w:val="none" w:sz="0" w:space="0" w:color="auto"/>
                    <w:bottom w:val="none" w:sz="0" w:space="0" w:color="auto"/>
                    <w:right w:val="none" w:sz="0" w:space="0" w:color="auto"/>
                  </w:divBdr>
                </w:div>
                <w:div w:id="680740804">
                  <w:marLeft w:val="0"/>
                  <w:marRight w:val="0"/>
                  <w:marTop w:val="0"/>
                  <w:marBottom w:val="0"/>
                  <w:divBdr>
                    <w:top w:val="none" w:sz="0" w:space="0" w:color="auto"/>
                    <w:left w:val="none" w:sz="0" w:space="0" w:color="auto"/>
                    <w:bottom w:val="none" w:sz="0" w:space="0" w:color="auto"/>
                    <w:right w:val="none" w:sz="0" w:space="0" w:color="auto"/>
                  </w:divBdr>
                </w:div>
                <w:div w:id="685792232">
                  <w:marLeft w:val="0"/>
                  <w:marRight w:val="0"/>
                  <w:marTop w:val="0"/>
                  <w:marBottom w:val="0"/>
                  <w:divBdr>
                    <w:top w:val="none" w:sz="0" w:space="0" w:color="auto"/>
                    <w:left w:val="none" w:sz="0" w:space="0" w:color="auto"/>
                    <w:bottom w:val="none" w:sz="0" w:space="0" w:color="auto"/>
                    <w:right w:val="none" w:sz="0" w:space="0" w:color="auto"/>
                  </w:divBdr>
                </w:div>
                <w:div w:id="696201010">
                  <w:marLeft w:val="0"/>
                  <w:marRight w:val="0"/>
                  <w:marTop w:val="0"/>
                  <w:marBottom w:val="0"/>
                  <w:divBdr>
                    <w:top w:val="none" w:sz="0" w:space="0" w:color="auto"/>
                    <w:left w:val="none" w:sz="0" w:space="0" w:color="auto"/>
                    <w:bottom w:val="none" w:sz="0" w:space="0" w:color="auto"/>
                    <w:right w:val="none" w:sz="0" w:space="0" w:color="auto"/>
                  </w:divBdr>
                </w:div>
                <w:div w:id="728845875">
                  <w:marLeft w:val="0"/>
                  <w:marRight w:val="0"/>
                  <w:marTop w:val="0"/>
                  <w:marBottom w:val="0"/>
                  <w:divBdr>
                    <w:top w:val="none" w:sz="0" w:space="0" w:color="auto"/>
                    <w:left w:val="none" w:sz="0" w:space="0" w:color="auto"/>
                    <w:bottom w:val="none" w:sz="0" w:space="0" w:color="auto"/>
                    <w:right w:val="none" w:sz="0" w:space="0" w:color="auto"/>
                  </w:divBdr>
                </w:div>
                <w:div w:id="789857646">
                  <w:marLeft w:val="0"/>
                  <w:marRight w:val="0"/>
                  <w:marTop w:val="0"/>
                  <w:marBottom w:val="0"/>
                  <w:divBdr>
                    <w:top w:val="none" w:sz="0" w:space="0" w:color="auto"/>
                    <w:left w:val="none" w:sz="0" w:space="0" w:color="auto"/>
                    <w:bottom w:val="none" w:sz="0" w:space="0" w:color="auto"/>
                    <w:right w:val="none" w:sz="0" w:space="0" w:color="auto"/>
                  </w:divBdr>
                </w:div>
                <w:div w:id="801387478">
                  <w:marLeft w:val="0"/>
                  <w:marRight w:val="0"/>
                  <w:marTop w:val="0"/>
                  <w:marBottom w:val="0"/>
                  <w:divBdr>
                    <w:top w:val="none" w:sz="0" w:space="0" w:color="auto"/>
                    <w:left w:val="none" w:sz="0" w:space="0" w:color="auto"/>
                    <w:bottom w:val="none" w:sz="0" w:space="0" w:color="auto"/>
                    <w:right w:val="none" w:sz="0" w:space="0" w:color="auto"/>
                  </w:divBdr>
                </w:div>
                <w:div w:id="807674233">
                  <w:marLeft w:val="0"/>
                  <w:marRight w:val="0"/>
                  <w:marTop w:val="0"/>
                  <w:marBottom w:val="0"/>
                  <w:divBdr>
                    <w:top w:val="none" w:sz="0" w:space="0" w:color="auto"/>
                    <w:left w:val="none" w:sz="0" w:space="0" w:color="auto"/>
                    <w:bottom w:val="none" w:sz="0" w:space="0" w:color="auto"/>
                    <w:right w:val="none" w:sz="0" w:space="0" w:color="auto"/>
                  </w:divBdr>
                </w:div>
                <w:div w:id="809632722">
                  <w:marLeft w:val="0"/>
                  <w:marRight w:val="0"/>
                  <w:marTop w:val="0"/>
                  <w:marBottom w:val="0"/>
                  <w:divBdr>
                    <w:top w:val="none" w:sz="0" w:space="0" w:color="auto"/>
                    <w:left w:val="none" w:sz="0" w:space="0" w:color="auto"/>
                    <w:bottom w:val="none" w:sz="0" w:space="0" w:color="auto"/>
                    <w:right w:val="none" w:sz="0" w:space="0" w:color="auto"/>
                  </w:divBdr>
                </w:div>
                <w:div w:id="816842551">
                  <w:marLeft w:val="0"/>
                  <w:marRight w:val="0"/>
                  <w:marTop w:val="0"/>
                  <w:marBottom w:val="0"/>
                  <w:divBdr>
                    <w:top w:val="none" w:sz="0" w:space="0" w:color="auto"/>
                    <w:left w:val="none" w:sz="0" w:space="0" w:color="auto"/>
                    <w:bottom w:val="none" w:sz="0" w:space="0" w:color="auto"/>
                    <w:right w:val="none" w:sz="0" w:space="0" w:color="auto"/>
                  </w:divBdr>
                </w:div>
                <w:div w:id="830414811">
                  <w:marLeft w:val="0"/>
                  <w:marRight w:val="0"/>
                  <w:marTop w:val="0"/>
                  <w:marBottom w:val="0"/>
                  <w:divBdr>
                    <w:top w:val="none" w:sz="0" w:space="0" w:color="auto"/>
                    <w:left w:val="none" w:sz="0" w:space="0" w:color="auto"/>
                    <w:bottom w:val="none" w:sz="0" w:space="0" w:color="auto"/>
                    <w:right w:val="none" w:sz="0" w:space="0" w:color="auto"/>
                  </w:divBdr>
                </w:div>
                <w:div w:id="858786039">
                  <w:marLeft w:val="0"/>
                  <w:marRight w:val="0"/>
                  <w:marTop w:val="0"/>
                  <w:marBottom w:val="0"/>
                  <w:divBdr>
                    <w:top w:val="none" w:sz="0" w:space="0" w:color="auto"/>
                    <w:left w:val="none" w:sz="0" w:space="0" w:color="auto"/>
                    <w:bottom w:val="none" w:sz="0" w:space="0" w:color="auto"/>
                    <w:right w:val="none" w:sz="0" w:space="0" w:color="auto"/>
                  </w:divBdr>
                </w:div>
                <w:div w:id="902177977">
                  <w:marLeft w:val="0"/>
                  <w:marRight w:val="0"/>
                  <w:marTop w:val="0"/>
                  <w:marBottom w:val="0"/>
                  <w:divBdr>
                    <w:top w:val="none" w:sz="0" w:space="0" w:color="auto"/>
                    <w:left w:val="none" w:sz="0" w:space="0" w:color="auto"/>
                    <w:bottom w:val="none" w:sz="0" w:space="0" w:color="auto"/>
                    <w:right w:val="none" w:sz="0" w:space="0" w:color="auto"/>
                  </w:divBdr>
                </w:div>
                <w:div w:id="938410369">
                  <w:marLeft w:val="0"/>
                  <w:marRight w:val="0"/>
                  <w:marTop w:val="0"/>
                  <w:marBottom w:val="0"/>
                  <w:divBdr>
                    <w:top w:val="none" w:sz="0" w:space="0" w:color="auto"/>
                    <w:left w:val="none" w:sz="0" w:space="0" w:color="auto"/>
                    <w:bottom w:val="none" w:sz="0" w:space="0" w:color="auto"/>
                    <w:right w:val="none" w:sz="0" w:space="0" w:color="auto"/>
                  </w:divBdr>
                </w:div>
                <w:div w:id="939682693">
                  <w:marLeft w:val="0"/>
                  <w:marRight w:val="0"/>
                  <w:marTop w:val="0"/>
                  <w:marBottom w:val="0"/>
                  <w:divBdr>
                    <w:top w:val="none" w:sz="0" w:space="0" w:color="auto"/>
                    <w:left w:val="none" w:sz="0" w:space="0" w:color="auto"/>
                    <w:bottom w:val="none" w:sz="0" w:space="0" w:color="auto"/>
                    <w:right w:val="none" w:sz="0" w:space="0" w:color="auto"/>
                  </w:divBdr>
                </w:div>
                <w:div w:id="965895984">
                  <w:marLeft w:val="0"/>
                  <w:marRight w:val="0"/>
                  <w:marTop w:val="0"/>
                  <w:marBottom w:val="0"/>
                  <w:divBdr>
                    <w:top w:val="none" w:sz="0" w:space="0" w:color="auto"/>
                    <w:left w:val="none" w:sz="0" w:space="0" w:color="auto"/>
                    <w:bottom w:val="none" w:sz="0" w:space="0" w:color="auto"/>
                    <w:right w:val="none" w:sz="0" w:space="0" w:color="auto"/>
                  </w:divBdr>
                </w:div>
                <w:div w:id="1085539538">
                  <w:marLeft w:val="0"/>
                  <w:marRight w:val="0"/>
                  <w:marTop w:val="0"/>
                  <w:marBottom w:val="0"/>
                  <w:divBdr>
                    <w:top w:val="none" w:sz="0" w:space="0" w:color="auto"/>
                    <w:left w:val="none" w:sz="0" w:space="0" w:color="auto"/>
                    <w:bottom w:val="none" w:sz="0" w:space="0" w:color="auto"/>
                    <w:right w:val="none" w:sz="0" w:space="0" w:color="auto"/>
                  </w:divBdr>
                </w:div>
                <w:div w:id="1103837681">
                  <w:marLeft w:val="0"/>
                  <w:marRight w:val="0"/>
                  <w:marTop w:val="0"/>
                  <w:marBottom w:val="0"/>
                  <w:divBdr>
                    <w:top w:val="none" w:sz="0" w:space="0" w:color="auto"/>
                    <w:left w:val="none" w:sz="0" w:space="0" w:color="auto"/>
                    <w:bottom w:val="none" w:sz="0" w:space="0" w:color="auto"/>
                    <w:right w:val="none" w:sz="0" w:space="0" w:color="auto"/>
                  </w:divBdr>
                </w:div>
                <w:div w:id="1146512151">
                  <w:marLeft w:val="0"/>
                  <w:marRight w:val="0"/>
                  <w:marTop w:val="0"/>
                  <w:marBottom w:val="0"/>
                  <w:divBdr>
                    <w:top w:val="none" w:sz="0" w:space="0" w:color="auto"/>
                    <w:left w:val="none" w:sz="0" w:space="0" w:color="auto"/>
                    <w:bottom w:val="none" w:sz="0" w:space="0" w:color="auto"/>
                    <w:right w:val="none" w:sz="0" w:space="0" w:color="auto"/>
                  </w:divBdr>
                </w:div>
                <w:div w:id="1163545968">
                  <w:marLeft w:val="0"/>
                  <w:marRight w:val="0"/>
                  <w:marTop w:val="0"/>
                  <w:marBottom w:val="0"/>
                  <w:divBdr>
                    <w:top w:val="none" w:sz="0" w:space="0" w:color="auto"/>
                    <w:left w:val="none" w:sz="0" w:space="0" w:color="auto"/>
                    <w:bottom w:val="none" w:sz="0" w:space="0" w:color="auto"/>
                    <w:right w:val="none" w:sz="0" w:space="0" w:color="auto"/>
                  </w:divBdr>
                </w:div>
                <w:div w:id="1202788959">
                  <w:marLeft w:val="0"/>
                  <w:marRight w:val="0"/>
                  <w:marTop w:val="0"/>
                  <w:marBottom w:val="0"/>
                  <w:divBdr>
                    <w:top w:val="none" w:sz="0" w:space="0" w:color="auto"/>
                    <w:left w:val="none" w:sz="0" w:space="0" w:color="auto"/>
                    <w:bottom w:val="none" w:sz="0" w:space="0" w:color="auto"/>
                    <w:right w:val="none" w:sz="0" w:space="0" w:color="auto"/>
                  </w:divBdr>
                </w:div>
                <w:div w:id="1264922191">
                  <w:marLeft w:val="0"/>
                  <w:marRight w:val="0"/>
                  <w:marTop w:val="0"/>
                  <w:marBottom w:val="0"/>
                  <w:divBdr>
                    <w:top w:val="none" w:sz="0" w:space="0" w:color="auto"/>
                    <w:left w:val="none" w:sz="0" w:space="0" w:color="auto"/>
                    <w:bottom w:val="none" w:sz="0" w:space="0" w:color="auto"/>
                    <w:right w:val="none" w:sz="0" w:space="0" w:color="auto"/>
                  </w:divBdr>
                </w:div>
                <w:div w:id="1374387412">
                  <w:marLeft w:val="0"/>
                  <w:marRight w:val="0"/>
                  <w:marTop w:val="0"/>
                  <w:marBottom w:val="0"/>
                  <w:divBdr>
                    <w:top w:val="none" w:sz="0" w:space="0" w:color="auto"/>
                    <w:left w:val="none" w:sz="0" w:space="0" w:color="auto"/>
                    <w:bottom w:val="none" w:sz="0" w:space="0" w:color="auto"/>
                    <w:right w:val="none" w:sz="0" w:space="0" w:color="auto"/>
                  </w:divBdr>
                </w:div>
                <w:div w:id="1507788617">
                  <w:marLeft w:val="0"/>
                  <w:marRight w:val="0"/>
                  <w:marTop w:val="0"/>
                  <w:marBottom w:val="0"/>
                  <w:divBdr>
                    <w:top w:val="none" w:sz="0" w:space="0" w:color="auto"/>
                    <w:left w:val="none" w:sz="0" w:space="0" w:color="auto"/>
                    <w:bottom w:val="none" w:sz="0" w:space="0" w:color="auto"/>
                    <w:right w:val="none" w:sz="0" w:space="0" w:color="auto"/>
                  </w:divBdr>
                </w:div>
                <w:div w:id="1532717697">
                  <w:marLeft w:val="0"/>
                  <w:marRight w:val="0"/>
                  <w:marTop w:val="0"/>
                  <w:marBottom w:val="0"/>
                  <w:divBdr>
                    <w:top w:val="none" w:sz="0" w:space="0" w:color="auto"/>
                    <w:left w:val="none" w:sz="0" w:space="0" w:color="auto"/>
                    <w:bottom w:val="none" w:sz="0" w:space="0" w:color="auto"/>
                    <w:right w:val="none" w:sz="0" w:space="0" w:color="auto"/>
                  </w:divBdr>
                </w:div>
                <w:div w:id="1557816978">
                  <w:marLeft w:val="0"/>
                  <w:marRight w:val="0"/>
                  <w:marTop w:val="0"/>
                  <w:marBottom w:val="0"/>
                  <w:divBdr>
                    <w:top w:val="none" w:sz="0" w:space="0" w:color="auto"/>
                    <w:left w:val="none" w:sz="0" w:space="0" w:color="auto"/>
                    <w:bottom w:val="none" w:sz="0" w:space="0" w:color="auto"/>
                    <w:right w:val="none" w:sz="0" w:space="0" w:color="auto"/>
                  </w:divBdr>
                </w:div>
                <w:div w:id="1612738925">
                  <w:marLeft w:val="0"/>
                  <w:marRight w:val="0"/>
                  <w:marTop w:val="0"/>
                  <w:marBottom w:val="0"/>
                  <w:divBdr>
                    <w:top w:val="none" w:sz="0" w:space="0" w:color="auto"/>
                    <w:left w:val="none" w:sz="0" w:space="0" w:color="auto"/>
                    <w:bottom w:val="none" w:sz="0" w:space="0" w:color="auto"/>
                    <w:right w:val="none" w:sz="0" w:space="0" w:color="auto"/>
                  </w:divBdr>
                </w:div>
                <w:div w:id="1628051148">
                  <w:marLeft w:val="0"/>
                  <w:marRight w:val="0"/>
                  <w:marTop w:val="0"/>
                  <w:marBottom w:val="0"/>
                  <w:divBdr>
                    <w:top w:val="none" w:sz="0" w:space="0" w:color="auto"/>
                    <w:left w:val="none" w:sz="0" w:space="0" w:color="auto"/>
                    <w:bottom w:val="none" w:sz="0" w:space="0" w:color="auto"/>
                    <w:right w:val="none" w:sz="0" w:space="0" w:color="auto"/>
                  </w:divBdr>
                </w:div>
                <w:div w:id="1731071431">
                  <w:marLeft w:val="0"/>
                  <w:marRight w:val="0"/>
                  <w:marTop w:val="0"/>
                  <w:marBottom w:val="0"/>
                  <w:divBdr>
                    <w:top w:val="none" w:sz="0" w:space="0" w:color="auto"/>
                    <w:left w:val="none" w:sz="0" w:space="0" w:color="auto"/>
                    <w:bottom w:val="none" w:sz="0" w:space="0" w:color="auto"/>
                    <w:right w:val="none" w:sz="0" w:space="0" w:color="auto"/>
                  </w:divBdr>
                </w:div>
                <w:div w:id="1744520281">
                  <w:marLeft w:val="0"/>
                  <w:marRight w:val="0"/>
                  <w:marTop w:val="0"/>
                  <w:marBottom w:val="0"/>
                  <w:divBdr>
                    <w:top w:val="none" w:sz="0" w:space="0" w:color="auto"/>
                    <w:left w:val="none" w:sz="0" w:space="0" w:color="auto"/>
                    <w:bottom w:val="none" w:sz="0" w:space="0" w:color="auto"/>
                    <w:right w:val="none" w:sz="0" w:space="0" w:color="auto"/>
                  </w:divBdr>
                </w:div>
                <w:div w:id="1778938322">
                  <w:marLeft w:val="0"/>
                  <w:marRight w:val="0"/>
                  <w:marTop w:val="0"/>
                  <w:marBottom w:val="0"/>
                  <w:divBdr>
                    <w:top w:val="none" w:sz="0" w:space="0" w:color="auto"/>
                    <w:left w:val="none" w:sz="0" w:space="0" w:color="auto"/>
                    <w:bottom w:val="none" w:sz="0" w:space="0" w:color="auto"/>
                    <w:right w:val="none" w:sz="0" w:space="0" w:color="auto"/>
                  </w:divBdr>
                </w:div>
                <w:div w:id="1835878968">
                  <w:marLeft w:val="0"/>
                  <w:marRight w:val="0"/>
                  <w:marTop w:val="0"/>
                  <w:marBottom w:val="0"/>
                  <w:divBdr>
                    <w:top w:val="none" w:sz="0" w:space="0" w:color="auto"/>
                    <w:left w:val="none" w:sz="0" w:space="0" w:color="auto"/>
                    <w:bottom w:val="none" w:sz="0" w:space="0" w:color="auto"/>
                    <w:right w:val="none" w:sz="0" w:space="0" w:color="auto"/>
                  </w:divBdr>
                </w:div>
                <w:div w:id="1893073451">
                  <w:marLeft w:val="0"/>
                  <w:marRight w:val="0"/>
                  <w:marTop w:val="0"/>
                  <w:marBottom w:val="0"/>
                  <w:divBdr>
                    <w:top w:val="none" w:sz="0" w:space="0" w:color="auto"/>
                    <w:left w:val="none" w:sz="0" w:space="0" w:color="auto"/>
                    <w:bottom w:val="none" w:sz="0" w:space="0" w:color="auto"/>
                    <w:right w:val="none" w:sz="0" w:space="0" w:color="auto"/>
                  </w:divBdr>
                </w:div>
                <w:div w:id="1906332738">
                  <w:marLeft w:val="0"/>
                  <w:marRight w:val="0"/>
                  <w:marTop w:val="0"/>
                  <w:marBottom w:val="0"/>
                  <w:divBdr>
                    <w:top w:val="none" w:sz="0" w:space="0" w:color="auto"/>
                    <w:left w:val="none" w:sz="0" w:space="0" w:color="auto"/>
                    <w:bottom w:val="none" w:sz="0" w:space="0" w:color="auto"/>
                    <w:right w:val="none" w:sz="0" w:space="0" w:color="auto"/>
                  </w:divBdr>
                </w:div>
                <w:div w:id="193654909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82222949">
                  <w:marLeft w:val="0"/>
                  <w:marRight w:val="0"/>
                  <w:marTop w:val="0"/>
                  <w:marBottom w:val="0"/>
                  <w:divBdr>
                    <w:top w:val="none" w:sz="0" w:space="0" w:color="auto"/>
                    <w:left w:val="none" w:sz="0" w:space="0" w:color="auto"/>
                    <w:bottom w:val="none" w:sz="0" w:space="0" w:color="auto"/>
                    <w:right w:val="none" w:sz="0" w:space="0" w:color="auto"/>
                  </w:divBdr>
                </w:div>
                <w:div w:id="1997151849">
                  <w:marLeft w:val="0"/>
                  <w:marRight w:val="0"/>
                  <w:marTop w:val="0"/>
                  <w:marBottom w:val="0"/>
                  <w:divBdr>
                    <w:top w:val="none" w:sz="0" w:space="0" w:color="auto"/>
                    <w:left w:val="none" w:sz="0" w:space="0" w:color="auto"/>
                    <w:bottom w:val="none" w:sz="0" w:space="0" w:color="auto"/>
                    <w:right w:val="none" w:sz="0" w:space="0" w:color="auto"/>
                  </w:divBdr>
                </w:div>
                <w:div w:id="2002931317">
                  <w:marLeft w:val="0"/>
                  <w:marRight w:val="0"/>
                  <w:marTop w:val="0"/>
                  <w:marBottom w:val="0"/>
                  <w:divBdr>
                    <w:top w:val="none" w:sz="0" w:space="0" w:color="auto"/>
                    <w:left w:val="none" w:sz="0" w:space="0" w:color="auto"/>
                    <w:bottom w:val="none" w:sz="0" w:space="0" w:color="auto"/>
                    <w:right w:val="none" w:sz="0" w:space="0" w:color="auto"/>
                  </w:divBdr>
                </w:div>
                <w:div w:id="2014410226">
                  <w:marLeft w:val="0"/>
                  <w:marRight w:val="0"/>
                  <w:marTop w:val="0"/>
                  <w:marBottom w:val="0"/>
                  <w:divBdr>
                    <w:top w:val="none" w:sz="0" w:space="0" w:color="auto"/>
                    <w:left w:val="none" w:sz="0" w:space="0" w:color="auto"/>
                    <w:bottom w:val="none" w:sz="0" w:space="0" w:color="auto"/>
                    <w:right w:val="none" w:sz="0" w:space="0" w:color="auto"/>
                  </w:divBdr>
                </w:div>
                <w:div w:id="2115830140">
                  <w:marLeft w:val="0"/>
                  <w:marRight w:val="0"/>
                  <w:marTop w:val="0"/>
                  <w:marBottom w:val="0"/>
                  <w:divBdr>
                    <w:top w:val="none" w:sz="0" w:space="0" w:color="auto"/>
                    <w:left w:val="none" w:sz="0" w:space="0" w:color="auto"/>
                    <w:bottom w:val="none" w:sz="0" w:space="0" w:color="auto"/>
                    <w:right w:val="none" w:sz="0" w:space="0" w:color="auto"/>
                  </w:divBdr>
                </w:div>
                <w:div w:id="21427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343">
          <w:marLeft w:val="0"/>
          <w:marRight w:val="0"/>
          <w:marTop w:val="0"/>
          <w:marBottom w:val="0"/>
          <w:divBdr>
            <w:top w:val="none" w:sz="0" w:space="0" w:color="auto"/>
            <w:left w:val="none" w:sz="0" w:space="0" w:color="auto"/>
            <w:bottom w:val="none" w:sz="0" w:space="0" w:color="auto"/>
            <w:right w:val="none" w:sz="0" w:space="0" w:color="auto"/>
          </w:divBdr>
          <w:divsChild>
            <w:div w:id="1317490047">
              <w:marLeft w:val="0"/>
              <w:marRight w:val="0"/>
              <w:marTop w:val="0"/>
              <w:marBottom w:val="0"/>
              <w:divBdr>
                <w:top w:val="none" w:sz="0" w:space="0" w:color="auto"/>
                <w:left w:val="none" w:sz="0" w:space="0" w:color="auto"/>
                <w:bottom w:val="none" w:sz="0" w:space="0" w:color="auto"/>
                <w:right w:val="none" w:sz="0" w:space="0" w:color="auto"/>
              </w:divBdr>
              <w:divsChild>
                <w:div w:id="1179664537">
                  <w:marLeft w:val="0"/>
                  <w:marRight w:val="0"/>
                  <w:marTop w:val="0"/>
                  <w:marBottom w:val="0"/>
                  <w:divBdr>
                    <w:top w:val="none" w:sz="0" w:space="0" w:color="auto"/>
                    <w:left w:val="none" w:sz="0" w:space="0" w:color="auto"/>
                    <w:bottom w:val="none" w:sz="0" w:space="0" w:color="auto"/>
                    <w:right w:val="none" w:sz="0" w:space="0" w:color="auto"/>
                  </w:divBdr>
                </w:div>
                <w:div w:id="1220046198">
                  <w:marLeft w:val="0"/>
                  <w:marRight w:val="0"/>
                  <w:marTop w:val="0"/>
                  <w:marBottom w:val="0"/>
                  <w:divBdr>
                    <w:top w:val="none" w:sz="0" w:space="0" w:color="auto"/>
                    <w:left w:val="none" w:sz="0" w:space="0" w:color="auto"/>
                    <w:bottom w:val="none" w:sz="0" w:space="0" w:color="auto"/>
                    <w:right w:val="none" w:sz="0" w:space="0" w:color="auto"/>
                  </w:divBdr>
                </w:div>
                <w:div w:id="2036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2916">
      <w:bodyDiv w:val="1"/>
      <w:marLeft w:val="0"/>
      <w:marRight w:val="0"/>
      <w:marTop w:val="0"/>
      <w:marBottom w:val="0"/>
      <w:divBdr>
        <w:top w:val="none" w:sz="0" w:space="0" w:color="auto"/>
        <w:left w:val="none" w:sz="0" w:space="0" w:color="auto"/>
        <w:bottom w:val="none" w:sz="0" w:space="0" w:color="auto"/>
        <w:right w:val="none" w:sz="0" w:space="0" w:color="auto"/>
      </w:divBdr>
    </w:div>
    <w:div w:id="19261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737</Words>
  <Characters>4201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В ответ на информацию прокуратуры Самойловского района Саратовской области от 17</vt:lpstr>
      <vt:lpstr>1. Проект решения «О внесении изменений и дополнений в решение сельского Совета </vt:lpstr>
      <vt:lpstr>2. Копия решение от «13» марта 2023 г. № 235 «О  назначении публичных слушаний п</vt:lpstr>
      <vt:lpstr>О внесении изменений и дополнений в решение сельского Совета Святославского муни</vt:lpstr>
      <vt:lpstr>1.1. Раздел 2. Требования к внешнему виду фасадов и ограждающих конструкций здан</vt:lpstr>
      <vt:lpstr>К проекту решения «О внесении изменений и дополнений в решение сельского Совета </vt:lpstr>
      <vt:lpstr>к проекту решения «О внесении изменений и дополнений в решение сельского Совета </vt:lpstr>
      <vt:lpstr>к проекту решения «О внесении изменений и дополнений в решение сельского Совета </vt:lpstr>
    </vt:vector>
  </TitlesOfParts>
  <Company>НПП "Гарант-Сервис"</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11</cp:revision>
  <cp:lastPrinted>2023-03-13T04:49:00Z</cp:lastPrinted>
  <dcterms:created xsi:type="dcterms:W3CDTF">2023-03-10T10:32:00Z</dcterms:created>
  <dcterms:modified xsi:type="dcterms:W3CDTF">2023-06-06T05:20:00Z</dcterms:modified>
</cp:coreProperties>
</file>